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FBE" w:rsidRDefault="00705FB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Cambria" w:eastAsia="Cambria" w:hAnsi="Cambria" w:cs="Cambria"/>
          <w:noProof/>
        </w:rPr>
        <w:drawing>
          <wp:inline distT="0" distB="0" distL="0" distR="0">
            <wp:extent cx="5905500" cy="83534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FBE" w:rsidRDefault="00705FB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05FBE" w:rsidRDefault="00705FB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05FBE" w:rsidRDefault="00705FB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05FBE" w:rsidRDefault="00705FB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05FBE" w:rsidRDefault="00705FB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C378F4" w:rsidRDefault="00705FBE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ОЯСНИТЕЛЬНАЯ ЗАПИСКА</w:t>
      </w:r>
    </w:p>
    <w:p w:rsidR="00C378F4" w:rsidRDefault="00705FBE">
      <w:pPr>
        <w:widowControl w:val="0"/>
        <w:spacing w:before="346" w:after="0" w:line="281" w:lineRule="auto"/>
        <w:ind w:right="720" w:firstLine="18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Рабочая программа по иностранному (английскому)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образования, Примерной основной образовательной программы начально</w:t>
      </w:r>
      <w:r>
        <w:rPr>
          <w:rFonts w:ascii="Times New Roman" w:eastAsia="Times New Roman" w:hAnsi="Times New Roman" w:cs="Times New Roman"/>
          <w:color w:val="000000"/>
          <w:sz w:val="24"/>
        </w:rPr>
        <w:t>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языку.</w:t>
      </w:r>
      <w:proofErr w:type="gramEnd"/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ОБЩАЯ ХАРАКТЕРИСТИКА У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ЧЕБНОГО ПРЕДМЕТА</w:t>
      </w:r>
    </w:p>
    <w:p w:rsidR="00C378F4" w:rsidRDefault="00705FBE">
      <w:pPr>
        <w:widowControl w:val="0"/>
        <w:tabs>
          <w:tab w:val="left" w:pos="180"/>
        </w:tabs>
        <w:spacing w:before="168" w:after="0" w:line="286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«Иностранны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й(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</w:rPr>
        <w:t>английский)язык»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начальной школе закладывается база для всего последующего иноязычного образования школьников, формируются основы функциональной грамотности, что придаёт особую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ответственность данному этапу общего образов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ания. Изучение иностранного языка в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общеобразовательных организациях России начинается со 2 класса. Учащиеся данного возраста характеризуются большой восприимчивостью к овладению языками, что позволяет им овладевать основами общения на новом для них языке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 меньшими затратами времени и усилий по сравнению с учащимися других возрастных групп.</w:t>
      </w:r>
    </w:p>
    <w:p w:rsidR="00C378F4" w:rsidRDefault="00705FBE">
      <w:pPr>
        <w:widowControl w:val="0"/>
        <w:spacing w:before="70" w:after="0"/>
        <w:ind w:right="288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Построение программы имеет нелинейный характер и основано на концентрическом принципе. В каждом классе даются новые элементы содержания и новые требования. В процессе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обучения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освоенные на определённом этапе грамматические формы и конструкции повторяются и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закрепляются на новом лексическом материале и расширяющемся тематическом содержании речи.</w:t>
      </w:r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ЦЕЛИ ИЗУЧЕНИЯ УЧЕБНОГО ПРЕДМЕТА</w:t>
      </w:r>
    </w:p>
    <w:p w:rsidR="00C378F4" w:rsidRDefault="00705FBE">
      <w:pPr>
        <w:widowControl w:val="0"/>
        <w:spacing w:before="166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«Иностранны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й(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</w:rPr>
        <w:t>английский)язык»</w:t>
      </w:r>
    </w:p>
    <w:p w:rsidR="00C378F4" w:rsidRDefault="00705FBE">
      <w:pPr>
        <w:widowControl w:val="0"/>
        <w:tabs>
          <w:tab w:val="left" w:pos="180"/>
        </w:tabs>
        <w:spacing w:before="190" w:after="0" w:line="262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Цели обучени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 иностранному языку можно условно разделить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образовательные, развивающие, воспитывающие.</w:t>
      </w:r>
    </w:p>
    <w:p w:rsidR="00C378F4" w:rsidRDefault="00705FBE">
      <w:pPr>
        <w:widowControl w:val="0"/>
        <w:tabs>
          <w:tab w:val="left" w:pos="180"/>
        </w:tabs>
        <w:spacing w:before="190" w:after="0" w:line="262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Образовательные цели учебного предмета «Иностранный (английский) язык» в начальной школе включают:</w:t>
      </w:r>
    </w:p>
    <w:p w:rsidR="00C378F4" w:rsidRDefault="00705FBE">
      <w:pPr>
        <w:widowControl w:val="0"/>
        <w:spacing w:before="178" w:after="0" w:line="278" w:lineRule="auto"/>
        <w:ind w:left="42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элементарной иноязычной коммуникативной компетенции, т. е. способности и готовности общаться с носителями изучаемого иностранного языка в устной (говорение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 и письменной (чтение и письмо) форме с учётом возрастных возможностей и </w:t>
      </w:r>
      <w:r>
        <w:rPr>
          <w:rFonts w:ascii="Times New Roman" w:eastAsia="Times New Roman" w:hAnsi="Times New Roman" w:cs="Times New Roman"/>
          <w:color w:val="000000"/>
          <w:sz w:val="24"/>
        </w:rPr>
        <w:t>потребностей младшего школьника;</w:t>
      </w:r>
      <w:proofErr w:type="gramEnd"/>
    </w:p>
    <w:p w:rsidR="00C378F4" w:rsidRDefault="00705FBE">
      <w:pPr>
        <w:widowControl w:val="0"/>
        <w:spacing w:before="190" w:after="0" w:line="271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 расширение лингвистического кругозора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 за счёт овладения новыми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языковыми средствами (фонетическими, орфографическими, лексическими, грамматическими) в соответствии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отобранными темами общения;</w:t>
      </w:r>
    </w:p>
    <w:p w:rsidR="00C378F4" w:rsidRDefault="00705FBE">
      <w:pPr>
        <w:widowControl w:val="0"/>
        <w:spacing w:before="190" w:after="0" w:line="262" w:lineRule="auto"/>
        <w:ind w:left="42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освоение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знаний о языковых явлениях изучаемого иностранного языка, о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разных способах выражения мысли на родном и иностранном языках;</w:t>
      </w:r>
    </w:p>
    <w:p w:rsidR="00C378F4" w:rsidRDefault="00705FBE">
      <w:pPr>
        <w:widowControl w:val="0"/>
        <w:spacing w:before="190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использование для решения учебных задач интеллектуальных операций (сравнение, анализ, обобщение и др.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C378F4" w:rsidRDefault="00705FBE">
      <w:pPr>
        <w:widowControl w:val="0"/>
        <w:spacing w:before="190" w:after="0" w:line="271" w:lineRule="auto"/>
        <w:ind w:left="42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формирование умений </w:t>
      </w:r>
      <w:r>
        <w:rPr>
          <w:rFonts w:ascii="Times New Roman" w:eastAsia="Times New Roman" w:hAnsi="Times New Roman" w:cs="Times New Roman"/>
          <w:color w:val="000000"/>
          <w:sz w:val="24"/>
        </w:rPr>
        <w:t>работать с информацией, представленной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Развивающие цели учебного предмета «Иностранный (английский) язык» в начальной школе</w:t>
      </w: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вкл</w:t>
      </w:r>
      <w:r>
        <w:rPr>
          <w:rFonts w:ascii="Times New Roman" w:eastAsia="Times New Roman" w:hAnsi="Times New Roman" w:cs="Times New Roman"/>
          <w:color w:val="000000"/>
          <w:sz w:val="24"/>
        </w:rPr>
        <w:t>ючают:</w:t>
      </w:r>
    </w:p>
    <w:p w:rsidR="00C378F4" w:rsidRDefault="00705FBE">
      <w:pPr>
        <w:widowControl w:val="0"/>
        <w:spacing w:before="178" w:after="0" w:line="271" w:lineRule="auto"/>
        <w:ind w:left="420" w:right="115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осознание младшими школьниками роли языков как средства межличностного  и межкультурного  взаимодействия в условиях поликультурного, многоязычного мира и инструмента познания мира и культуры других народов;</w:t>
      </w:r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становление коммуникативной культуры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обучающихся и их общего речевого развития;</w:t>
      </w:r>
    </w:p>
    <w:p w:rsidR="00C378F4" w:rsidRDefault="00705FBE">
      <w:pPr>
        <w:widowControl w:val="0"/>
        <w:spacing w:before="190" w:after="0" w:line="262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развитие компенсаторной способности адаптироваться к ситуациям общения при получении и передаче информации в условиях дефицита языковых средств;</w:t>
      </w:r>
    </w:p>
    <w:p w:rsidR="00C378F4" w:rsidRDefault="00705FBE">
      <w:pPr>
        <w:widowControl w:val="0"/>
        <w:spacing w:before="190" w:after="0" w:line="271" w:lineRule="auto"/>
        <w:ind w:left="42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 </w:t>
      </w:r>
      <w:r>
        <w:rPr>
          <w:rFonts w:ascii="Times New Roman" w:eastAsia="Times New Roman" w:hAnsi="Times New Roman" w:cs="Times New Roman"/>
          <w:color w:val="000000"/>
          <w:sz w:val="24"/>
        </w:rPr>
        <w:t>формирование регулятивных действий: планирование последовательных «шагов» для решения учебной задачи; контроль процесса и результата своей деятельности; установление причины возникшей трудности и/или ошибки, корректировка деятельности;</w:t>
      </w:r>
    </w:p>
    <w:p w:rsidR="00C378F4" w:rsidRDefault="00705FBE">
      <w:pPr>
        <w:widowControl w:val="0"/>
        <w:spacing w:before="192" w:after="0" w:line="262" w:lineRule="auto"/>
        <w:ind w:left="42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 становление спос</w:t>
      </w:r>
      <w:r>
        <w:rPr>
          <w:rFonts w:ascii="Times New Roman" w:eastAsia="Times New Roman" w:hAnsi="Times New Roman" w:cs="Times New Roman"/>
          <w:color w:val="000000"/>
          <w:sz w:val="24"/>
        </w:rPr>
        <w:t>обности к оценке своих достижений в изучении иностранного языка, мотивация совершенствовать свои коммуникативные умения на иностранном языке.</w:t>
      </w:r>
    </w:p>
    <w:p w:rsidR="00C378F4" w:rsidRDefault="00705FBE">
      <w:pPr>
        <w:widowControl w:val="0"/>
        <w:spacing w:before="178" w:after="0" w:line="281" w:lineRule="auto"/>
        <w:ind w:firstLine="18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Влияние параллельного изучения родного языка и языка других стран и народов позволяет заложить основу для формиров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ания гражданской идентичности, чувства патриотизма и гордости за свой 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 осознать наличие и значение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</w:rPr>
        <w:t>бщечеловеческих и базовых национальных ценностей.</w:t>
      </w:r>
      <w:proofErr w:type="gramEnd"/>
    </w:p>
    <w:p w:rsidR="00C378F4" w:rsidRDefault="00705FBE">
      <w:pPr>
        <w:widowControl w:val="0"/>
        <w:tabs>
          <w:tab w:val="left" w:pos="180"/>
        </w:tabs>
        <w:spacing w:before="190" w:after="0" w:line="262" w:lineRule="auto"/>
        <w:ind w:right="115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Вклад предмета «Иностранный (английский) язык» в реализацию воспитательных целей обеспечивает:</w:t>
      </w:r>
    </w:p>
    <w:p w:rsidR="00C378F4" w:rsidRDefault="00705FBE">
      <w:pPr>
        <w:widowControl w:val="0"/>
        <w:spacing w:before="298" w:after="0" w:line="262" w:lineRule="auto"/>
        <w:ind w:left="420" w:right="100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понимание необходимости овладения иностранным языком как средством общения в условиях взаимодействия разных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стран и народов;</w:t>
      </w:r>
    </w:p>
    <w:p w:rsidR="00C378F4" w:rsidRDefault="00705FBE">
      <w:pPr>
        <w:widowControl w:val="0"/>
        <w:spacing w:before="190" w:after="0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предпосылок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/межкультурной компетенции, позволяющей приобщаться к культуре, традициям, реалиям стран/страны изучаемого языка, готовности представлять свою страну, её культуру в условиях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межкультурного общения, соблюдая речевой э</w:t>
      </w:r>
      <w:r>
        <w:rPr>
          <w:rFonts w:ascii="Times New Roman" w:eastAsia="Times New Roman" w:hAnsi="Times New Roman" w:cs="Times New Roman"/>
          <w:color w:val="000000"/>
          <w:sz w:val="24"/>
        </w:rPr>
        <w:t>тикет и адекватно используя имеющиеся речевые и неречевые средства общения;</w:t>
      </w:r>
    </w:p>
    <w:p w:rsidR="00C378F4" w:rsidRDefault="00705FBE">
      <w:pPr>
        <w:widowControl w:val="0"/>
        <w:spacing w:before="190" w:after="0" w:line="271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воспитание уважительного отношения к иной культуре посредством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знакомств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 детским пластом культуры стран изучаемого языка и более глубокого осознания особенностей культуры свое</w:t>
      </w:r>
      <w:r>
        <w:rPr>
          <w:rFonts w:ascii="Times New Roman" w:eastAsia="Times New Roman" w:hAnsi="Times New Roman" w:cs="Times New Roman"/>
          <w:color w:val="000000"/>
          <w:sz w:val="24"/>
        </w:rPr>
        <w:t>го народа;</w:t>
      </w:r>
    </w:p>
    <w:p w:rsidR="00C378F4" w:rsidRDefault="00705FBE">
      <w:pPr>
        <w:widowControl w:val="0"/>
        <w:spacing w:before="192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воспитание эмоционального и познавательного интереса к художественной культуре других народов;</w:t>
      </w:r>
    </w:p>
    <w:p w:rsidR="00C378F4" w:rsidRDefault="00705FBE">
      <w:pPr>
        <w:widowControl w:val="0"/>
        <w:spacing w:before="190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формирование положительной мотивации и устойчивого учебно-познавательного интереса к предмету «Иностранный язык».</w:t>
      </w:r>
    </w:p>
    <w:p w:rsidR="00C378F4" w:rsidRDefault="00705FBE">
      <w:pPr>
        <w:widowControl w:val="0"/>
        <w:spacing w:before="322" w:after="0" w:line="262" w:lineRule="auto"/>
        <w:ind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МЕСТО УЧЕБНОГО ПРЕДМЕТА «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ИНОСТРАННЫЙ (АНГЛИЙСКИЙ) ЯЗЫК» В УЧЕБНОМ ПЛАНЕ</w:t>
      </w:r>
    </w:p>
    <w:p w:rsidR="00C378F4" w:rsidRDefault="00705FBE">
      <w:pPr>
        <w:widowControl w:val="0"/>
        <w:spacing w:before="166" w:after="0"/>
        <w:ind w:right="576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Учебный предмет «Иностранный (английский) язык» входит в число обязательных предметов, изучаемых на всех уровнях общего среднего образования: со 2 по 11 класс. На этапе начального общего образования на изучени</w:t>
      </w:r>
      <w:r>
        <w:rPr>
          <w:rFonts w:ascii="Times New Roman" w:eastAsia="Times New Roman" w:hAnsi="Times New Roman" w:cs="Times New Roman"/>
          <w:color w:val="000000"/>
          <w:sz w:val="24"/>
        </w:rPr>
        <w:t>е иностранного языка выделяется 204 часа: 2 класс — 68 часов, 3 класс — 68 часов,4 класс — 68 часов.</w:t>
      </w: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СОДЕРЖАНИЕ УЧЕБНОГО ПРЕДМЕТА </w:t>
      </w:r>
    </w:p>
    <w:p w:rsidR="00C378F4" w:rsidRDefault="00705FBE">
      <w:pPr>
        <w:widowControl w:val="0"/>
        <w:spacing w:before="346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 КЛАСС</w:t>
      </w:r>
    </w:p>
    <w:p w:rsidR="00C378F4" w:rsidRDefault="00705FBE">
      <w:pPr>
        <w:widowControl w:val="0"/>
        <w:spacing w:before="166" w:after="0"/>
        <w:ind w:left="18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Тематическое содержание речи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Мир моего «я». </w:t>
      </w:r>
      <w:r>
        <w:rPr>
          <w:rFonts w:ascii="Times New Roman" w:eastAsia="Times New Roman" w:hAnsi="Times New Roman" w:cs="Times New Roman"/>
          <w:color w:val="000000"/>
          <w:sz w:val="24"/>
        </w:rPr>
        <w:t>Приветствие. Знакомство. Моя семья. Мой день рождения. Моя любимая еда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Мир моих увлечений.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Любимый цвет, игрушка. Любимые занятия. Мой питомец. Выходной день.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Мир вокруг меня. </w:t>
      </w:r>
      <w:r>
        <w:rPr>
          <w:rFonts w:ascii="Times New Roman" w:eastAsia="Times New Roman" w:hAnsi="Times New Roman" w:cs="Times New Roman"/>
          <w:color w:val="000000"/>
          <w:sz w:val="24"/>
        </w:rPr>
        <w:t>Моя школа. Мои друзья. Моя малая родина (город, село).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Родная страна и страны изучаемого языка. </w:t>
      </w:r>
      <w:r>
        <w:rPr>
          <w:rFonts w:ascii="Times New Roman" w:eastAsia="Times New Roman" w:hAnsi="Times New Roman" w:cs="Times New Roman"/>
          <w:color w:val="000000"/>
          <w:sz w:val="24"/>
        </w:rPr>
        <w:t>Названия родной страны и страны/стран изучаемого язы</w:t>
      </w:r>
      <w:r>
        <w:rPr>
          <w:rFonts w:ascii="Times New Roman" w:eastAsia="Times New Roman" w:hAnsi="Times New Roman" w:cs="Times New Roman"/>
          <w:color w:val="000000"/>
          <w:sz w:val="24"/>
        </w:rPr>
        <w:t>ка; их столиц.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Произведения детского фольклора. Литературные персонажи детских книг. Праздники родной страны и страны/стран изучаемого языка (Новый год, Рождество).</w:t>
      </w:r>
    </w:p>
    <w:p w:rsidR="00C378F4" w:rsidRDefault="00705FBE">
      <w:pPr>
        <w:widowControl w:val="0"/>
        <w:spacing w:before="264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КОММУНИКАТИВНЫЕ УМЕНИЯ</w:t>
      </w:r>
    </w:p>
    <w:p w:rsidR="00C378F4" w:rsidRDefault="00705FBE">
      <w:pPr>
        <w:widowControl w:val="0"/>
        <w:spacing w:before="166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Говорение</w:t>
      </w:r>
    </w:p>
    <w:p w:rsidR="00C378F4" w:rsidRDefault="00705FBE">
      <w:pPr>
        <w:widowControl w:val="0"/>
        <w:tabs>
          <w:tab w:val="left" w:pos="180"/>
        </w:tabs>
        <w:spacing w:before="190" w:after="0" w:line="271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Коммуникативные умения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диалогической речи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Ведение с опорой на речевые ситуации, ключевые слова и/ или иллюстрации с соблюдением норм речевого этикета, принятых в стране/странах изучаемого языка:</w:t>
      </w:r>
    </w:p>
    <w:p w:rsidR="00C378F4" w:rsidRDefault="00705FBE">
      <w:pPr>
        <w:widowControl w:val="0"/>
        <w:spacing w:before="178" w:after="0" w:line="271" w:lineRule="auto"/>
        <w:ind w:left="42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>диалога этикетного характера: приветствие, начало и завершение разговора,  знакомство  с собеседником;  поздравление с праздником; выражение благодарности за поздравление; извинение;</w:t>
      </w:r>
    </w:p>
    <w:p w:rsidR="00C378F4" w:rsidRDefault="00705FBE">
      <w:pPr>
        <w:widowControl w:val="0"/>
        <w:spacing w:before="238" w:after="0" w:line="262" w:lineRule="auto"/>
        <w:ind w:left="42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—  диалога-расспроса: запрашивание интересующей информации; сообщение фак</w:t>
      </w:r>
      <w:r>
        <w:rPr>
          <w:rFonts w:ascii="Times New Roman" w:eastAsia="Times New Roman" w:hAnsi="Times New Roman" w:cs="Times New Roman"/>
          <w:color w:val="000000"/>
          <w:sz w:val="24"/>
        </w:rPr>
        <w:t>тической информации, ответы на вопросы собеседника.</w:t>
      </w:r>
    </w:p>
    <w:p w:rsidR="00C378F4" w:rsidRDefault="00705FBE">
      <w:pPr>
        <w:widowControl w:val="0"/>
        <w:tabs>
          <w:tab w:val="left" w:pos="180"/>
        </w:tabs>
        <w:spacing w:before="298" w:after="0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Коммуникативные умения 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монологической  речи: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Создание с опорой на ключевые слова, вопросы и/или иллюстрации устных монологических высказываний: описание предмета, реального человека или литературного </w:t>
      </w:r>
      <w:r>
        <w:rPr>
          <w:rFonts w:ascii="Times New Roman" w:eastAsia="Times New Roman" w:hAnsi="Times New Roman" w:cs="Times New Roman"/>
          <w:color w:val="000000"/>
          <w:sz w:val="24"/>
        </w:rPr>
        <w:t>персонажа; рассказ о себе, члене семьи, друге и т. д.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Аудирование</w:t>
      </w:r>
      <w:proofErr w:type="spellEnd"/>
    </w:p>
    <w:p w:rsidR="00C378F4" w:rsidRDefault="00705FBE">
      <w:pPr>
        <w:widowControl w:val="0"/>
        <w:tabs>
          <w:tab w:val="left" w:pos="180"/>
        </w:tabs>
        <w:spacing w:before="190" w:after="0" w:line="262" w:lineRule="auto"/>
        <w:ind w:right="100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Понимание на слух речи учителя и одноклассников и вербальная/невербальная реакция на услышанное (при непосредственном общении.</w:t>
      </w:r>
      <w:proofErr w:type="gramEnd"/>
    </w:p>
    <w:p w:rsidR="00C378F4" w:rsidRDefault="00705FBE">
      <w:pPr>
        <w:widowControl w:val="0"/>
        <w:spacing w:before="72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Восприятие и понимание на слух учебных текстов, построенных на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изученном языковом материале, в соответствии с поставленной коммуникативной задачей: с пониманием основного содержания, с пониманием  запрашиваемой  информации (при опосредованном общении).</w:t>
      </w:r>
    </w:p>
    <w:p w:rsidR="00C378F4" w:rsidRDefault="00705FBE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 пониманием основного содержания текста предполагает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определение основной темы и главных фактов/событий в воспринимаемом на слух тексте с опорой на иллюстрации и с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использованием языковой догадки.</w:t>
      </w:r>
    </w:p>
    <w:p w:rsidR="00C378F4" w:rsidRDefault="00705FBE">
      <w:pPr>
        <w:widowControl w:val="0"/>
        <w:spacing w:before="70" w:after="0"/>
        <w:ind w:firstLine="180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 пониманием запрашиваемой информации предполагает выделение  из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воспринимаемого  на  слух  текст</w:t>
      </w:r>
      <w:r>
        <w:rPr>
          <w:rFonts w:ascii="Times New Roman" w:eastAsia="Times New Roman" w:hAnsi="Times New Roman" w:cs="Times New Roman"/>
          <w:color w:val="000000"/>
          <w:sz w:val="24"/>
        </w:rPr>
        <w:t>а и понимание информации фактического характера (например, имя, возраст, любимое занятие, цвет и т. д.) с опорой на иллюстрации и с использованием языковой догадки.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Тексты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: диалог, высказывания собеседников в ситуациях повседневного общени</w:t>
      </w:r>
      <w:r>
        <w:rPr>
          <w:rFonts w:ascii="Times New Roman" w:eastAsia="Times New Roman" w:hAnsi="Times New Roman" w:cs="Times New Roman"/>
          <w:color w:val="000000"/>
          <w:sz w:val="24"/>
        </w:rPr>
        <w:t>я, рассказ, сказка.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Смысловое чтение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Чтение вслух учебных текстов, построенных на изученном языковом материале, с соблюдением</w:t>
      </w: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правил чтения и соответствующей интонацией; понимание прочитанного.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Тексты для чтения вслух: диалог, рассказ, сказка.</w:t>
      </w:r>
    </w:p>
    <w:p w:rsidR="00C378F4" w:rsidRDefault="00705FBE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Чтение про себя учебных текстов, построенных на изученном языковом материале,  с  различной глубиной 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</w:t>
      </w:r>
      <w:r>
        <w:rPr>
          <w:rFonts w:ascii="Times New Roman" w:eastAsia="Times New Roman" w:hAnsi="Times New Roman" w:cs="Times New Roman"/>
          <w:color w:val="000000"/>
          <w:sz w:val="24"/>
        </w:rPr>
        <w:t>ии.</w:t>
      </w:r>
    </w:p>
    <w:p w:rsidR="00C378F4" w:rsidRDefault="00705FBE">
      <w:pPr>
        <w:widowControl w:val="0"/>
        <w:spacing w:before="70" w:after="0" w:line="271" w:lineRule="auto"/>
        <w:ind w:right="432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на иллюстрации и с использованием языковой догадки.</w:t>
      </w:r>
    </w:p>
    <w:p w:rsidR="00C378F4" w:rsidRDefault="00705FBE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Чтение с пониманием запрашиваемой информации предполагает </w:t>
      </w:r>
      <w:r>
        <w:rPr>
          <w:rFonts w:ascii="Times New Roman" w:eastAsia="Times New Roman" w:hAnsi="Times New Roman" w:cs="Times New Roman"/>
          <w:color w:val="000000"/>
          <w:sz w:val="24"/>
        </w:rPr>
        <w:t>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:rsidR="00C378F4" w:rsidRDefault="00705FBE">
      <w:pPr>
        <w:widowControl w:val="0"/>
        <w:spacing w:before="72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Тексты для чтения про себя: диалог, рассказ, сказка, электронное сообщение личного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характера.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Письмо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</w:rPr>
        <w:t>ладение техникой письма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полупечатное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написание букв, буквосочетаний, слов).</w:t>
      </w:r>
    </w:p>
    <w:p w:rsidR="00C378F4" w:rsidRDefault="00705FBE">
      <w:pPr>
        <w:widowControl w:val="0"/>
        <w:spacing w:before="70" w:after="0" w:line="281" w:lineRule="auto"/>
        <w:ind w:right="86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Воспроизведение речевых образцов, списывание текста; выписывание из текста слов, словосочетаний, предложений; вставка пропущенных бу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кв в сл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ово или слов в предложение, дописывание </w:t>
      </w:r>
      <w:r>
        <w:rPr>
          <w:rFonts w:ascii="Times New Roman" w:eastAsia="Times New Roman" w:hAnsi="Times New Roman" w:cs="Times New Roman"/>
          <w:color w:val="000000"/>
          <w:sz w:val="24"/>
        </w:rPr>
        <w:t>предложений в соответствии с решаемой учебной задачей. Заполнение простых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Написание с  опорой  на  о</w:t>
      </w:r>
      <w:r>
        <w:rPr>
          <w:rFonts w:ascii="Times New Roman" w:eastAsia="Times New Roman" w:hAnsi="Times New Roman" w:cs="Times New Roman"/>
          <w:color w:val="000000"/>
          <w:sz w:val="24"/>
        </w:rPr>
        <w:t>бразец  коротких  поздравлений с праздниками (с днём рождения, Новым годом).</w:t>
      </w:r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ЯЗЫКОВЫЕ ЗНАНИЯ И НАВЫКИ</w:t>
      </w:r>
    </w:p>
    <w:p w:rsidR="00C378F4" w:rsidRDefault="00705FBE">
      <w:pPr>
        <w:widowControl w:val="0"/>
        <w:spacing w:before="166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Фонетическая сторона речи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Буквы английского алфавита. Корректное называние букв английского алфавита.</w:t>
      </w:r>
    </w:p>
    <w:p w:rsidR="00C378F4" w:rsidRDefault="00705FBE">
      <w:pPr>
        <w:widowControl w:val="0"/>
        <w:spacing w:before="70" w:after="0" w:line="271" w:lineRule="auto"/>
        <w:ind w:right="432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”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705FBE">
      <w:pPr>
        <w:widowControl w:val="0"/>
        <w:spacing w:before="70" w:after="0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Различение на слух и адекватное, без ошибок, ведущих к сбою в ко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ммуникации, произнесение слов с соблюдением правильного ударения и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фраз/предложений </w:t>
      </w:r>
      <w:r>
        <w:rPr>
          <w:rFonts w:ascii="Times New Roman" w:eastAsia="Times New Roman" w:hAnsi="Times New Roman" w:cs="Times New Roman"/>
          <w:color w:val="000000"/>
          <w:sz w:val="24"/>
        </w:rPr>
        <w:t>(повествовательного, побудительного и вопросительного: общий и специальный вопросы) с соблюдением их ритмико-интонационных особенностей.</w:t>
      </w:r>
    </w:p>
    <w:p w:rsidR="00C378F4" w:rsidRDefault="00705FBE">
      <w:pPr>
        <w:widowControl w:val="0"/>
        <w:spacing w:before="72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Правила чтения гласных в открытом 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закрытом слоге в односложных словах; согласных; основных звукобуквенных сочетаний. Вычленение из слова некоторых звукобуквенных сочетаний при анализе изученных слов.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Чтение новых слов согласно основным правилам чтения английского языка.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115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Знаки английской </w:t>
      </w:r>
      <w:r>
        <w:rPr>
          <w:rFonts w:ascii="Times New Roman" w:eastAsia="Times New Roman" w:hAnsi="Times New Roman" w:cs="Times New Roman"/>
          <w:color w:val="000000"/>
          <w:sz w:val="24"/>
        </w:rPr>
        <w:t>транскрипции; отличие их от букв английского алфавита. Фонетически корректное озвучивание знаков транскрипции.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Графика, орфография и пунктуация</w:t>
      </w:r>
    </w:p>
    <w:p w:rsidR="00C378F4" w:rsidRDefault="00705FBE">
      <w:pPr>
        <w:widowControl w:val="0"/>
        <w:tabs>
          <w:tab w:val="left" w:pos="180"/>
        </w:tabs>
        <w:spacing w:before="190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Графически корректное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полупечатное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написание букв английского алфавита в буквосочетаниях и словах. Правильное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написание изученных слов.</w:t>
      </w:r>
    </w:p>
    <w:p w:rsidR="00C378F4" w:rsidRDefault="00705FBE">
      <w:pPr>
        <w:widowControl w:val="0"/>
        <w:spacing w:before="70" w:after="0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сокращённых формах глагола-связки, вспомогательного и модального глаго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лов (например,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I’m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isn’t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don’t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doesn’t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can’t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существительных в притяжательном падеже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Ann’s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114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Лексическая сторона речи</w:t>
      </w:r>
    </w:p>
    <w:p w:rsidR="00C378F4" w:rsidRDefault="00705FBE">
      <w:pPr>
        <w:widowControl w:val="0"/>
        <w:spacing w:before="19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рамках тематического содержания речи для 2 класса.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Распознавание в устной и письменной речи инт</w:t>
      </w:r>
      <w:r>
        <w:rPr>
          <w:rFonts w:ascii="Times New Roman" w:eastAsia="Times New Roman" w:hAnsi="Times New Roman" w:cs="Times New Roman"/>
          <w:color w:val="000000"/>
          <w:sz w:val="24"/>
        </w:rPr>
        <w:t>ернациональных слов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doctor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film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с помощью языковой догадки.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Грамматическая сторона речи</w:t>
      </w:r>
    </w:p>
    <w:p w:rsidR="00C378F4" w:rsidRDefault="00705FBE">
      <w:pPr>
        <w:widowControl w:val="0"/>
        <w:tabs>
          <w:tab w:val="left" w:pos="180"/>
        </w:tabs>
        <w:spacing w:before="190" w:after="0" w:line="262" w:lineRule="auto"/>
        <w:ind w:righ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язык</w:t>
      </w:r>
      <w:r>
        <w:rPr>
          <w:rFonts w:ascii="Times New Roman" w:eastAsia="Times New Roman" w:hAnsi="Times New Roman" w:cs="Times New Roman"/>
          <w:color w:val="000000"/>
          <w:sz w:val="24"/>
        </w:rPr>
        <w:t>а.</w:t>
      </w:r>
    </w:p>
    <w:p w:rsidR="00C378F4" w:rsidRDefault="00705FBE">
      <w:pPr>
        <w:widowControl w:val="0"/>
        <w:tabs>
          <w:tab w:val="left" w:pos="180"/>
        </w:tabs>
        <w:spacing w:before="72" w:after="0" w:line="262" w:lineRule="auto"/>
        <w:ind w:righ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(в утвердительной форме).</w:t>
      </w:r>
      <w:proofErr w:type="gramEnd"/>
    </w:p>
    <w:p w:rsidR="00C378F4" w:rsidRDefault="00705FBE">
      <w:pPr>
        <w:widowControl w:val="0"/>
        <w:spacing w:before="70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Нераспространённые и распространённые простые предложения.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Предложения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начальным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It’s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ball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.).</w:t>
      </w:r>
    </w:p>
    <w:p w:rsidR="00C378F4" w:rsidRPr="00705FBE" w:rsidRDefault="00705FBE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  <w:lang w:val="en-US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Предложения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начальным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There + to be </w:t>
      </w:r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Present Simple Tense (There is a cat in the room.</w:t>
      </w:r>
      <w:proofErr w:type="gram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Is there a cat in the room? — Yes, there is</w:t>
      </w:r>
      <w:proofErr w:type="gramStart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./</w:t>
      </w:r>
      <w:proofErr w:type="gram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No, there isn’t. There are four pens on the table. Are there four pens on the table? — Yes, there 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are</w:t>
      </w:r>
      <w:proofErr w:type="gramStart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./</w:t>
      </w:r>
      <w:proofErr w:type="gram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No, there aren’t. How many pens are there on the table? — </w:t>
      </w:r>
      <w:proofErr w:type="gramStart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There</w:t>
      </w:r>
      <w:proofErr w:type="gram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are four pens.).</w:t>
      </w:r>
    </w:p>
    <w:p w:rsidR="00C378F4" w:rsidRPr="00705FBE" w:rsidRDefault="00705FBE">
      <w:pPr>
        <w:widowControl w:val="0"/>
        <w:spacing w:before="70" w:after="0" w:line="271" w:lineRule="auto"/>
        <w:ind w:right="288" w:firstLine="180"/>
        <w:rPr>
          <w:rFonts w:ascii="Cambria" w:eastAsia="Cambria" w:hAnsi="Cambria" w:cs="Cambria"/>
          <w:lang w:val="en-US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Предложения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простым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глагольным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сказуемым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(They live in the country.), </w:t>
      </w:r>
      <w:r>
        <w:rPr>
          <w:rFonts w:ascii="Times New Roman" w:eastAsia="Times New Roman" w:hAnsi="Times New Roman" w:cs="Times New Roman"/>
          <w:color w:val="000000"/>
          <w:sz w:val="24"/>
        </w:rPr>
        <w:t>составным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именным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сказуемым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(The box is small.) </w:t>
      </w:r>
      <w:r>
        <w:rPr>
          <w:rFonts w:ascii="Times New Roman" w:eastAsia="Times New Roman" w:hAnsi="Times New Roman" w:cs="Times New Roman"/>
          <w:color w:val="000000"/>
          <w:sz w:val="24"/>
        </w:rPr>
        <w:t>и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составным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глагольным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сказуемым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(I like to play w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ith my cat.</w:t>
      </w:r>
      <w:proofErr w:type="gram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She can play the piano.).</w:t>
      </w:r>
    </w:p>
    <w:p w:rsidR="00C378F4" w:rsidRPr="00705FBE" w:rsidRDefault="00705FBE">
      <w:pPr>
        <w:widowControl w:val="0"/>
        <w:tabs>
          <w:tab w:val="left" w:pos="180"/>
        </w:tabs>
        <w:spacing w:before="70" w:after="0" w:line="262" w:lineRule="auto"/>
        <w:rPr>
          <w:rFonts w:ascii="Cambria" w:eastAsia="Cambria" w:hAnsi="Cambria" w:cs="Cambria"/>
          <w:lang w:val="en-US"/>
        </w:rPr>
      </w:pPr>
      <w:r w:rsidRPr="00705FBE">
        <w:rPr>
          <w:rFonts w:ascii="Cambria" w:eastAsia="Cambria" w:hAnsi="Cambria" w:cs="Cambria"/>
          <w:lang w:val="en-US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Предложения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глаголом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</w:rPr>
        <w:t>связкой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to be </w:t>
      </w:r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Present Simple Tense (My father is a doctor.</w:t>
      </w:r>
      <w:proofErr w:type="gram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Is it a red ball? —Yes, it is</w:t>
      </w:r>
      <w:proofErr w:type="gramStart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./</w:t>
      </w:r>
      <w:proofErr w:type="gram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No, it isn’t. ).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Предложения с краткими глагольными формами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can’t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swim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don’t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like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porridge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.).</w:t>
      </w:r>
      <w:proofErr w:type="gramEnd"/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Побудительные предложения в утвердительной форме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Come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please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.).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100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Глаголы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C378F4" w:rsidRPr="00705FBE" w:rsidRDefault="00705FBE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  <w:lang w:val="en-US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Глагольная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конструкция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have got (I’ve go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t a cat.</w:t>
      </w:r>
      <w:proofErr w:type="gram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He’s/</w:t>
      </w:r>
      <w:proofErr w:type="gramStart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She’s</w:t>
      </w:r>
      <w:proofErr w:type="gram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got a cat. Have you got a cat? — Yes, I have</w:t>
      </w:r>
      <w:proofErr w:type="gramStart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./</w:t>
      </w:r>
      <w:proofErr w:type="gram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No, I haven’t. What have you got?).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288"/>
        <w:rPr>
          <w:rFonts w:ascii="Cambria" w:eastAsia="Cambria" w:hAnsi="Cambria" w:cs="Cambria"/>
        </w:rPr>
      </w:pPr>
      <w:r w:rsidRPr="00705FBE">
        <w:rPr>
          <w:rFonts w:ascii="Cambria" w:eastAsia="Cambria" w:hAnsi="Cambria" w:cs="Cambria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Модальный глагол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: для выражения умения (I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play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tennis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.) и отсутствия умения (I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can’t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play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chess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.); для получения разрешения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?).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Опр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еделённый, неопределённый и нулевой артикли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именами существительными (наиболее распространённые случаи).</w:t>
      </w:r>
    </w:p>
    <w:p w:rsidR="00C378F4" w:rsidRDefault="00705FBE">
      <w:pPr>
        <w:widowControl w:val="0"/>
        <w:tabs>
          <w:tab w:val="left" w:pos="180"/>
        </w:tabs>
        <w:spacing w:before="72" w:after="0" w:line="262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Существительные во множественном числе, образованные по правилу и исключения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book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books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Личные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местоимения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(I, you, he/she/it, w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e, they). </w:t>
      </w:r>
      <w:r>
        <w:rPr>
          <w:rFonts w:ascii="Times New Roman" w:eastAsia="Times New Roman" w:hAnsi="Times New Roman" w:cs="Times New Roman"/>
          <w:color w:val="000000"/>
          <w:sz w:val="24"/>
        </w:rPr>
        <w:t>Притяжательные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местоимения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(my, your, his/her/its, our, their). </w:t>
      </w:r>
      <w:r>
        <w:rPr>
          <w:rFonts w:ascii="Times New Roman" w:eastAsia="Times New Roman" w:hAnsi="Times New Roman" w:cs="Times New Roman"/>
          <w:color w:val="000000"/>
          <w:sz w:val="24"/>
        </w:rPr>
        <w:t>Указательные местоимения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Количественные числительные (1–12).</w:t>
      </w:r>
    </w:p>
    <w:p w:rsidR="00C378F4" w:rsidRDefault="00705FBE">
      <w:pPr>
        <w:widowControl w:val="0"/>
        <w:spacing w:before="70" w:after="0" w:line="262" w:lineRule="auto"/>
        <w:ind w:left="18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Вопросительные слова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who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where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many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 Предлоги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места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(in, on, near, under).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Союзы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однородными членами).</w:t>
      </w:r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СОЦИОКУЛЬТУРНЫЕ ЗНАНИЯ И УМЕНИЯ</w:t>
      </w:r>
    </w:p>
    <w:p w:rsidR="00C378F4" w:rsidRDefault="00705FBE">
      <w:pPr>
        <w:widowControl w:val="0"/>
        <w:spacing w:before="166" w:after="0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Знание и использование некоторых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элементов речевого поведенческого этикета, принятого в стране/ странах изучаемого языка в некоторых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ситуациях общения: приветствие, прощание, знакомство, выражение благодарности, извинение, поздравление (с д</w:t>
      </w:r>
      <w:r>
        <w:rPr>
          <w:rFonts w:ascii="Times New Roman" w:eastAsia="Times New Roman" w:hAnsi="Times New Roman" w:cs="Times New Roman"/>
          <w:color w:val="000000"/>
          <w:sz w:val="24"/>
        </w:rPr>
        <w:t>нём рождения, Новым годом, Рождеством).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Знание небольших произведений детского фольклора страны/стран изучаемого языка (рифмовки,</w:t>
      </w:r>
      <w:proofErr w:type="gramEnd"/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стихи, песенки); персонажей детских книг.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Знание названий родной страны и страны/стран изучаемого языка и их столиц.</w:t>
      </w:r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КОМПЕНС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АТОРНЫЕ УМЕНИЯ</w:t>
      </w:r>
    </w:p>
    <w:p w:rsidR="00C378F4" w:rsidRDefault="00705FBE">
      <w:pPr>
        <w:widowControl w:val="0"/>
        <w:tabs>
          <w:tab w:val="left" w:pos="180"/>
        </w:tabs>
        <w:spacing w:before="166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Использование при чтении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языковой догадки (умения понять значение незнакомого слова или новое значение знакомого слова по контексту).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Использование в качестве опоры при порождении собственных высказываний ключевых слов, вопро</w:t>
      </w:r>
      <w:r>
        <w:rPr>
          <w:rFonts w:ascii="Times New Roman" w:eastAsia="Times New Roman" w:hAnsi="Times New Roman" w:cs="Times New Roman"/>
          <w:color w:val="000000"/>
          <w:sz w:val="24"/>
        </w:rPr>
        <w:t>сов; иллюстраций.</w:t>
      </w:r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3 КЛАСС</w:t>
      </w:r>
    </w:p>
    <w:p w:rsidR="00C378F4" w:rsidRDefault="00705FBE">
      <w:pPr>
        <w:widowControl w:val="0"/>
        <w:spacing w:before="264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ТЕМАТИЧЕСКОЕ СОДЕРЖАНИЕ РЕЧИ</w:t>
      </w:r>
    </w:p>
    <w:p w:rsidR="00C378F4" w:rsidRDefault="00705FBE">
      <w:pPr>
        <w:widowControl w:val="0"/>
        <w:spacing w:before="16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Мир моего «я»</w:t>
      </w:r>
      <w:r>
        <w:rPr>
          <w:rFonts w:ascii="Times New Roman" w:eastAsia="Times New Roman" w:hAnsi="Times New Roman" w:cs="Times New Roman"/>
          <w:color w:val="000000"/>
          <w:sz w:val="24"/>
        </w:rPr>
        <w:t>. Моя семья. Мой день рождения. Моя любимая еда. Мой день (распорядок дня).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Мир моих увлечений</w:t>
      </w:r>
      <w:r>
        <w:rPr>
          <w:rFonts w:ascii="Times New Roman" w:eastAsia="Times New Roman" w:hAnsi="Times New Roman" w:cs="Times New Roman"/>
          <w:color w:val="000000"/>
          <w:sz w:val="24"/>
        </w:rPr>
        <w:t>. Любимая игрушка, игра. Мой питомец. Любимые занятия. Любимая сказка. Выходной день. Каникулы.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Мир вокруг меня</w:t>
      </w:r>
      <w:r>
        <w:rPr>
          <w:rFonts w:ascii="Times New Roman" w:eastAsia="Times New Roman" w:hAnsi="Times New Roman" w:cs="Times New Roman"/>
          <w:color w:val="000000"/>
          <w:sz w:val="24"/>
        </w:rPr>
        <w:t>. Моя комната (квартира, дом). Моя школа. Мои друзья. Моя малая родина (город, село). Дикие и домашние животные. Погода. Времена года (месяцы).</w:t>
      </w:r>
    </w:p>
    <w:p w:rsidR="00C378F4" w:rsidRDefault="00705FBE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Родная страна и страны изучаемого языка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Россия и страна/страны изучаемого языка. Их столицы,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</w:t>
      </w:r>
      <w:r>
        <w:rPr>
          <w:rFonts w:ascii="Times New Roman" w:eastAsia="Times New Roman" w:hAnsi="Times New Roman" w:cs="Times New Roman"/>
          <w:color w:val="000000"/>
          <w:sz w:val="24"/>
        </w:rPr>
        <w:t>языка.</w:t>
      </w:r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КОММУНИКАТИВНЫЕ УМЕНИЯ</w:t>
      </w:r>
    </w:p>
    <w:p w:rsidR="00C378F4" w:rsidRDefault="00705FBE">
      <w:pPr>
        <w:widowControl w:val="0"/>
        <w:spacing w:before="166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Говорение</w:t>
      </w:r>
    </w:p>
    <w:p w:rsidR="00C378F4" w:rsidRDefault="00705FBE">
      <w:pPr>
        <w:widowControl w:val="0"/>
        <w:tabs>
          <w:tab w:val="left" w:pos="180"/>
        </w:tabs>
        <w:spacing w:before="190" w:after="0" w:line="286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Коммуникативные умения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диалогической речи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Ведение с опорой на речевые ситуации, ключевые слова и/или иллюстрации с соблюдением норм речевого этикета, принятых в стране/странах изучаемого языка: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диалога этикетно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диалога — побуждения к действию: приглашение собеседника к совместной деятельности, вежливо</w:t>
      </w:r>
      <w:r>
        <w:rPr>
          <w:rFonts w:ascii="Times New Roman" w:eastAsia="Times New Roman" w:hAnsi="Times New Roman" w:cs="Times New Roman"/>
          <w:color w:val="000000"/>
          <w:sz w:val="24"/>
        </w:rPr>
        <w:t>е согласие/не согласие на предложение собеседника;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C378F4" w:rsidRDefault="00705FBE">
      <w:pPr>
        <w:widowControl w:val="0"/>
        <w:tabs>
          <w:tab w:val="left" w:pos="180"/>
        </w:tabs>
        <w:spacing w:before="192"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Коммуникативные умения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монологической  речи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Создание с опорой на ключевые сло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ва, вопросы и/или иллюстрации устных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100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Пересказ с опорой на ключевые слова, вопросы и/или иллюстрации основного содерж</w:t>
      </w:r>
      <w:r>
        <w:rPr>
          <w:rFonts w:ascii="Times New Roman" w:eastAsia="Times New Roman" w:hAnsi="Times New Roman" w:cs="Times New Roman"/>
          <w:color w:val="000000"/>
          <w:sz w:val="24"/>
        </w:rPr>
        <w:t>ания прочитанного текста.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Аудирование</w:t>
      </w:r>
      <w:proofErr w:type="spellEnd"/>
    </w:p>
    <w:p w:rsidR="00C378F4" w:rsidRDefault="00705FBE">
      <w:pPr>
        <w:widowControl w:val="0"/>
        <w:tabs>
          <w:tab w:val="left" w:pos="180"/>
        </w:tabs>
        <w:spacing w:before="190" w:after="0" w:line="262" w:lineRule="auto"/>
        <w:ind w:right="100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Понимание на слух речи учителя и одноклассников и вербальная/невербальная реакция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услышанное (при непосредственном общении).</w:t>
      </w:r>
    </w:p>
    <w:p w:rsidR="00C378F4" w:rsidRDefault="00705FBE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Восприятие и понимание на слух учебных текстов, построенных на изученном языковом материа</w:t>
      </w:r>
      <w:r>
        <w:rPr>
          <w:rFonts w:ascii="Times New Roman" w:eastAsia="Times New Roman" w:hAnsi="Times New Roman" w:cs="Times New Roman"/>
          <w:color w:val="000000"/>
          <w:sz w:val="24"/>
        </w:rPr>
        <w:t>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proofErr w:type="gramEnd"/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использованием языковой, в том числе контекстуальной, догадки.</w:t>
      </w:r>
    </w:p>
    <w:p w:rsidR="00C378F4" w:rsidRDefault="00705FBE">
      <w:pPr>
        <w:widowControl w:val="0"/>
        <w:spacing w:before="70" w:after="0" w:line="271" w:lineRule="auto"/>
        <w:ind w:right="432" w:firstLine="180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 пониманием запрашиваемой информации предполагает выделение  из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воспринимаемого  на  слух  тексте и понимание информации фактического характера с опорой на иллюстрации и с использованием языковой, в том числе контекстуальной, догадки.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Тексты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: диалог, высказывания собеседников в ситуациях повседневного общения, рассказ, сказка.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Смысловое чтение</w:t>
      </w:r>
    </w:p>
    <w:p w:rsidR="00C378F4" w:rsidRDefault="00705FBE">
      <w:pPr>
        <w:widowControl w:val="0"/>
        <w:tabs>
          <w:tab w:val="left" w:pos="180"/>
        </w:tabs>
        <w:spacing w:before="190" w:after="0" w:line="262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</w:t>
      </w:r>
      <w:r>
        <w:rPr>
          <w:rFonts w:ascii="Times New Roman" w:eastAsia="Times New Roman" w:hAnsi="Times New Roman" w:cs="Times New Roman"/>
          <w:color w:val="000000"/>
          <w:sz w:val="24"/>
        </w:rPr>
        <w:t>онимание прочитанного.</w:t>
      </w:r>
    </w:p>
    <w:p w:rsidR="00C378F4" w:rsidRDefault="00705FBE">
      <w:pPr>
        <w:widowControl w:val="0"/>
        <w:spacing w:before="72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Тексты для чтения вслух: диалог, рассказ, сказка.</w:t>
      </w:r>
    </w:p>
    <w:p w:rsidR="00C378F4" w:rsidRDefault="00705FBE">
      <w:pPr>
        <w:widowControl w:val="0"/>
        <w:spacing w:before="72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Чтение про себя учебных текстов, построенных на изученном языковом материале,  с  различной глубиной  проникновения в их содержание в зависимости от поставленной коммуникативной задач</w:t>
      </w:r>
      <w:r>
        <w:rPr>
          <w:rFonts w:ascii="Times New Roman" w:eastAsia="Times New Roman" w:hAnsi="Times New Roman" w:cs="Times New Roman"/>
          <w:color w:val="000000"/>
          <w:sz w:val="24"/>
        </w:rPr>
        <w:t>и: с пониманием основного содержания, с пониманием запрашиваемой информации.</w:t>
      </w:r>
    </w:p>
    <w:p w:rsidR="00C378F4" w:rsidRDefault="00705FBE">
      <w:pPr>
        <w:widowControl w:val="0"/>
        <w:spacing w:before="70" w:after="0" w:line="271" w:lineRule="auto"/>
        <w:ind w:right="288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 и с исполь</w:t>
      </w:r>
      <w:r>
        <w:rPr>
          <w:rFonts w:ascii="Times New Roman" w:eastAsia="Times New Roman" w:hAnsi="Times New Roman" w:cs="Times New Roman"/>
          <w:color w:val="000000"/>
          <w:sz w:val="24"/>
        </w:rPr>
        <w:t>зованием с использованием языковой, в том числе контекстуальной, догадки.</w:t>
      </w:r>
    </w:p>
    <w:p w:rsidR="00C378F4" w:rsidRDefault="00705FBE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иллюстр</w:t>
      </w:r>
      <w:r>
        <w:rPr>
          <w:rFonts w:ascii="Times New Roman" w:eastAsia="Times New Roman" w:hAnsi="Times New Roman" w:cs="Times New Roman"/>
          <w:color w:val="000000"/>
          <w:sz w:val="24"/>
        </w:rPr>
        <w:t>ации, а также с использованием языковой, в том числе контекстуальной, догадки.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Тексты для чтения: диалог, рассказ, сказка, электронное сообщение личного характера.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Письмо</w:t>
      </w:r>
    </w:p>
    <w:p w:rsidR="00C378F4" w:rsidRDefault="00705FBE">
      <w:pPr>
        <w:widowControl w:val="0"/>
        <w:tabs>
          <w:tab w:val="left" w:pos="180"/>
        </w:tabs>
        <w:spacing w:before="190" w:after="0" w:line="271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коммуникативной/учебной задачей.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Создание подписей к картинкам, фотографиям с пояснением, что на них изображено.</w:t>
      </w:r>
    </w:p>
    <w:p w:rsidR="00C378F4" w:rsidRDefault="00705FBE">
      <w:pPr>
        <w:widowControl w:val="0"/>
        <w:spacing w:before="70" w:after="0" w:line="27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изучаемого языка.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Написание с опорой на образец поздравлений с праздниками (с днё</w:t>
      </w:r>
      <w:r>
        <w:rPr>
          <w:rFonts w:ascii="Times New Roman" w:eastAsia="Times New Roman" w:hAnsi="Times New Roman" w:cs="Times New Roman"/>
          <w:color w:val="000000"/>
          <w:sz w:val="24"/>
        </w:rPr>
        <w:t>м рождения, Новым годом, Рождеством) с выражением пожеланий.</w:t>
      </w:r>
    </w:p>
    <w:p w:rsidR="00C378F4" w:rsidRDefault="00705FBE">
      <w:pPr>
        <w:widowControl w:val="0"/>
        <w:spacing w:before="264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ЯЗЫКОВЫЕ ЗНАНИЯ И НАВЫКИ</w:t>
      </w:r>
    </w:p>
    <w:p w:rsidR="00C378F4" w:rsidRDefault="00705FBE">
      <w:pPr>
        <w:widowControl w:val="0"/>
        <w:spacing w:before="16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Фонетическая сторона речи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Буквы английского алфавита. Фонетически корректное озвучивание букв английского алфавита.</w:t>
      </w:r>
    </w:p>
    <w:p w:rsidR="00C378F4" w:rsidRDefault="00705FBE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Нормы произношения: долгота и краткость гласных, прави</w:t>
      </w:r>
      <w:r>
        <w:rPr>
          <w:rFonts w:ascii="Times New Roman" w:eastAsia="Times New Roman" w:hAnsi="Times New Roman" w:cs="Times New Roman"/>
          <w:color w:val="000000"/>
          <w:sz w:val="24"/>
        </w:rPr>
        <w:t>льное отсутствие оглушения звонких согласных в конце слога или слова, отсутствие смягчения согласных перед гласными. Связующее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”(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Ритмикоинтонационные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особенности повествовательного, побудительного и вопросительного (общий и специаль</w:t>
      </w:r>
      <w:r>
        <w:rPr>
          <w:rFonts w:ascii="Times New Roman" w:eastAsia="Times New Roman" w:hAnsi="Times New Roman" w:cs="Times New Roman"/>
          <w:color w:val="000000"/>
          <w:sz w:val="24"/>
        </w:rPr>
        <w:t>ный вопрос) предложений.</w:t>
      </w:r>
    </w:p>
    <w:p w:rsidR="00C378F4" w:rsidRDefault="00705FBE">
      <w:pPr>
        <w:widowControl w:val="0"/>
        <w:spacing w:before="70" w:after="0" w:line="28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Различение на слух и адекватное, без ошибок произнесение слов с соблюдением правильного ударения и фраз/предложений с соблюдением их ритмико-интонационных особенностей. Чтение гласных в открытом и закрытом слоге в односложных слова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х, чтения гласных в третьем типе слога (гласная +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); согласных, основных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звуко-буквенных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сочетаний, в частности сложных сочетаний букв (например,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ight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в односложных, двусложных и многосложных словах.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Вычленение некоторых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звуко-буквенных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сочетаний п</w:t>
      </w:r>
      <w:r>
        <w:rPr>
          <w:rFonts w:ascii="Times New Roman" w:eastAsia="Times New Roman" w:hAnsi="Times New Roman" w:cs="Times New Roman"/>
          <w:color w:val="000000"/>
          <w:sz w:val="24"/>
        </w:rPr>
        <w:t>ри анализе изученных слов.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Чтение новых слов согласно основным правилам чтения с использованием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полной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или частичной</w:t>
      </w: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транскрипции.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100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Графика, орфография и пунктуация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Правильное написание изученных слов.</w:t>
      </w:r>
    </w:p>
    <w:p w:rsidR="00C378F4" w:rsidRDefault="00705FBE">
      <w:pPr>
        <w:widowControl w:val="0"/>
        <w:spacing w:before="70" w:after="0" w:line="27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Правильная расстановка знаков препинания: точки, вопросительного и восклицательного знаков в конце предложения; правильное использование знака апострофа в сокращённых формах глагола-связки, вспомогательного и модального глаголов, существительных в притяжат</w:t>
      </w:r>
      <w:r>
        <w:rPr>
          <w:rFonts w:ascii="Times New Roman" w:eastAsia="Times New Roman" w:hAnsi="Times New Roman" w:cs="Times New Roman"/>
          <w:color w:val="000000"/>
          <w:sz w:val="24"/>
        </w:rPr>
        <w:t>ельном падеже.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Лексическая сторона речи</w:t>
      </w:r>
    </w:p>
    <w:p w:rsidR="00C378F4" w:rsidRDefault="00705FBE">
      <w:pPr>
        <w:widowControl w:val="0"/>
        <w:spacing w:before="192" w:after="0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Распознавание в письменном и звучащем тексте и употребление в устной и письменной речи не менее 350 лексических единиц (слов, словосочетаний, речевых клише), обслуживающих ситуации общения в рамках тематического соде</w:t>
      </w:r>
      <w:r>
        <w:rPr>
          <w:rFonts w:ascii="Times New Roman" w:eastAsia="Times New Roman" w:hAnsi="Times New Roman" w:cs="Times New Roman"/>
          <w:color w:val="000000"/>
          <w:sz w:val="24"/>
        </w:rPr>
        <w:t>ржания  речи для 3 класса, включая 200 лексических единиц, усвоенных на первом году обучения.</w:t>
      </w:r>
    </w:p>
    <w:p w:rsidR="00C378F4" w:rsidRDefault="00705FBE">
      <w:pPr>
        <w:widowControl w:val="0"/>
        <w:spacing w:before="70" w:after="0" w:line="27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Распознавание и употребление в устной и письменной речи слов, образованных с использованием основных способов словообразования: аффиксации (образование числительн</w:t>
      </w:r>
      <w:r>
        <w:rPr>
          <w:rFonts w:ascii="Times New Roman" w:eastAsia="Times New Roman" w:hAnsi="Times New Roman" w:cs="Times New Roman"/>
          <w:color w:val="000000"/>
          <w:sz w:val="24"/>
        </w:rPr>
        <w:t>ых с помощью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и словосложения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sportsman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Распознавание в устной и письменной речи интернациональных слов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doctor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film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с помощью языковой догадки.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Грамматическая сторона речи</w:t>
      </w:r>
    </w:p>
    <w:p w:rsidR="00C378F4" w:rsidRDefault="00705FBE">
      <w:pPr>
        <w:widowControl w:val="0"/>
        <w:spacing w:before="190" w:after="0" w:line="27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Распознавание в письменном и звучащем тексте и упот</w:t>
      </w:r>
      <w:r>
        <w:rPr>
          <w:rFonts w:ascii="Times New Roman" w:eastAsia="Times New Roman" w:hAnsi="Times New Roman" w:cs="Times New Roman"/>
          <w:color w:val="000000"/>
          <w:sz w:val="24"/>
        </w:rPr>
        <w:t>ребление в устной и письменной речи родственных слов с использованием основных способов словообразования: аффиксации (суффиксы числительных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и словосложения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football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snowman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705FBE">
      <w:pPr>
        <w:widowControl w:val="0"/>
        <w:spacing w:before="70" w:after="0" w:line="262" w:lineRule="auto"/>
        <w:ind w:left="18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Предложения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начальным</w:t>
      </w:r>
      <w:proofErr w:type="gram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There + to be </w:t>
      </w:r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Past Simple Tense (The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re was an old house near the river.). </w:t>
      </w:r>
      <w:r>
        <w:rPr>
          <w:rFonts w:ascii="Times New Roman" w:eastAsia="Times New Roman" w:hAnsi="Times New Roman" w:cs="Times New Roman"/>
          <w:color w:val="000000"/>
          <w:sz w:val="24"/>
        </w:rPr>
        <w:t>Побудительные предложения в отрицательной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Don’t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talk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please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.) форме.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Правильные и  неправильные  глаголы  в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повествовательных (утвердительных и отрицательных) и вопросительных (общий и специальный  вопросы)  предложениях.</w:t>
      </w:r>
    </w:p>
    <w:p w:rsidR="00C378F4" w:rsidRPr="00705FBE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Конструкция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I’d like to … (I’d like to read this book.).</w:t>
      </w:r>
    </w:p>
    <w:p w:rsidR="00C378F4" w:rsidRPr="00705FBE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Конструкции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глаголами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на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-</w:t>
      </w:r>
      <w:proofErr w:type="spellStart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ing</w:t>
      </w:r>
      <w:proofErr w:type="spell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to like/enjoy doing </w:t>
      </w:r>
      <w:proofErr w:type="spellStart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smth</w:t>
      </w:r>
      <w:proofErr w:type="spell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(I like riding my bike.).</w:t>
      </w:r>
    </w:p>
    <w:p w:rsidR="00C378F4" w:rsidRPr="00705FBE" w:rsidRDefault="00705FBE">
      <w:pPr>
        <w:widowControl w:val="0"/>
        <w:tabs>
          <w:tab w:val="left" w:pos="180"/>
        </w:tabs>
        <w:spacing w:before="70" w:after="0" w:line="262" w:lineRule="auto"/>
        <w:ind w:right="432"/>
        <w:rPr>
          <w:rFonts w:ascii="Cambria" w:eastAsia="Cambria" w:hAnsi="Cambria" w:cs="Cambria"/>
          <w:lang w:val="en-US"/>
        </w:rPr>
      </w:pPr>
      <w:r w:rsidRPr="00705FBE">
        <w:rPr>
          <w:rFonts w:ascii="Cambria" w:eastAsia="Cambria" w:hAnsi="Cambria" w:cs="Cambria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Существительные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притяжательном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падеже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(Possessive Case; Ann’s dress, children’s toys, </w:t>
      </w:r>
      <w:proofErr w:type="spellStart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boys’books</w:t>
      </w:r>
      <w:proofErr w:type="spell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).</w:t>
      </w:r>
    </w:p>
    <w:p w:rsidR="00C378F4" w:rsidRDefault="00705FBE">
      <w:pPr>
        <w:widowControl w:val="0"/>
        <w:tabs>
          <w:tab w:val="left" w:pos="180"/>
        </w:tabs>
        <w:spacing w:before="72" w:after="0" w:line="262" w:lineRule="auto"/>
        <w:ind w:right="1152"/>
        <w:rPr>
          <w:rFonts w:ascii="Cambria" w:eastAsia="Cambria" w:hAnsi="Cambria" w:cs="Cambria"/>
        </w:rPr>
      </w:pPr>
      <w:r w:rsidRPr="00705FBE">
        <w:rPr>
          <w:rFonts w:ascii="Cambria" w:eastAsia="Cambria" w:hAnsi="Cambria" w:cs="Cambria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Слова, выражающие количество с исчисляемыми и неисчисляемыми существительными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much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many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</w:rPr>
        <w:t>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705FBE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Личные местоимения в объектном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you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падеже. Указательные местоимения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those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Неопределённые местоимения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some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в повествовательных и вопросительных предложениях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you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friends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?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Yes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</w:rPr>
        <w:t>’ve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some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.).</w:t>
      </w:r>
      <w:proofErr w:type="gramEnd"/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Наречия частотности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usually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often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Количественные числительные (13—100). Порядковые числительные (1—30).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Вопросительные слова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when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whose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why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Pr="00705FBE" w:rsidRDefault="00705FBE">
      <w:pPr>
        <w:widowControl w:val="0"/>
        <w:tabs>
          <w:tab w:val="left" w:pos="180"/>
        </w:tabs>
        <w:spacing w:before="70" w:after="0" w:line="262" w:lineRule="auto"/>
        <w:ind w:right="144"/>
        <w:rPr>
          <w:rFonts w:ascii="Cambria" w:eastAsia="Cambria" w:hAnsi="Cambria" w:cs="Cambria"/>
          <w:lang w:val="en-US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Предлоги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места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(next to, in front of, behind), </w:t>
      </w:r>
      <w:r>
        <w:rPr>
          <w:rFonts w:ascii="Times New Roman" w:eastAsia="Times New Roman" w:hAnsi="Times New Roman" w:cs="Times New Roman"/>
          <w:color w:val="000000"/>
          <w:sz w:val="24"/>
        </w:rPr>
        <w:t>направления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(to), </w:t>
      </w:r>
      <w:r>
        <w:rPr>
          <w:rFonts w:ascii="Times New Roman" w:eastAsia="Times New Roman" w:hAnsi="Times New Roman" w:cs="Times New Roman"/>
          <w:color w:val="000000"/>
          <w:sz w:val="24"/>
        </w:rPr>
        <w:t>времени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(at, in, on </w:t>
      </w:r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выр</w:t>
      </w:r>
      <w:r>
        <w:rPr>
          <w:rFonts w:ascii="Times New Roman" w:eastAsia="Times New Roman" w:hAnsi="Times New Roman" w:cs="Times New Roman"/>
          <w:color w:val="000000"/>
          <w:sz w:val="24"/>
        </w:rPr>
        <w:t>ажениях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at 5 o’clock, in the morning, on Monday).</w:t>
      </w:r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СОЦИОКУЛЬТУРНЫЕ ЗНАНИЯ И УМЕНИЯ</w:t>
      </w:r>
    </w:p>
    <w:p w:rsidR="00C378F4" w:rsidRDefault="00705FBE">
      <w:pPr>
        <w:widowControl w:val="0"/>
        <w:tabs>
          <w:tab w:val="left" w:pos="180"/>
        </w:tabs>
        <w:spacing w:before="166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Знание и использование некоторых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элементов речевого поведенческого этикета, принятого в стране/ странах изучаемого языка, в некоторых ситуациях общения: прив</w:t>
      </w:r>
      <w:r>
        <w:rPr>
          <w:rFonts w:ascii="Times New Roman" w:eastAsia="Times New Roman" w:hAnsi="Times New Roman" w:cs="Times New Roman"/>
          <w:color w:val="000000"/>
          <w:sz w:val="24"/>
        </w:rPr>
        <w:t>етствие,</w:t>
      </w: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262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прощание, знакомство, выражение благодарности, извинение, поздравление с днём рождения, Новым годом, Рождеством.</w:t>
      </w:r>
    </w:p>
    <w:p w:rsidR="00C378F4" w:rsidRDefault="00705FBE">
      <w:pPr>
        <w:widowControl w:val="0"/>
        <w:tabs>
          <w:tab w:val="left" w:pos="180"/>
        </w:tabs>
        <w:spacing w:before="70" w:after="0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Знание произведений детского фольклора (рифмовок, стихов, песенок), персонажей детских книг.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КОМПЕНСАТОРНЫЕ УМЕНИЯ</w:t>
      </w:r>
    </w:p>
    <w:p w:rsidR="00C378F4" w:rsidRDefault="00705FBE">
      <w:pPr>
        <w:widowControl w:val="0"/>
        <w:spacing w:before="166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Использование при чтении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z w:val="24"/>
        </w:rPr>
        <w:t>зыковой, в том числе контекстуальной, догадки.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C378F4" w:rsidRDefault="00705FBE">
      <w:pPr>
        <w:widowControl w:val="0"/>
        <w:tabs>
          <w:tab w:val="left" w:pos="180"/>
        </w:tabs>
        <w:spacing w:before="72" w:after="0" w:line="262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4 КЛАСС</w:t>
      </w:r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ТЕМАТИЧЕСКОЕ СОДЕРЖАНИЕ РЕЧИ</w:t>
      </w:r>
    </w:p>
    <w:p w:rsidR="00C378F4" w:rsidRDefault="00705FBE">
      <w:pPr>
        <w:widowControl w:val="0"/>
        <w:tabs>
          <w:tab w:val="left" w:pos="180"/>
        </w:tabs>
        <w:spacing w:before="166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Мир моего «я»</w:t>
      </w:r>
      <w:r>
        <w:rPr>
          <w:rFonts w:ascii="Times New Roman" w:eastAsia="Times New Roman" w:hAnsi="Times New Roman" w:cs="Times New Roman"/>
          <w:color w:val="000000"/>
          <w:sz w:val="24"/>
        </w:rPr>
        <w:t>. Моя семья. Мой день рождения</w:t>
      </w:r>
      <w:r>
        <w:rPr>
          <w:rFonts w:ascii="Times New Roman" w:eastAsia="Times New Roman" w:hAnsi="Times New Roman" w:cs="Times New Roman"/>
          <w:color w:val="000000"/>
          <w:sz w:val="24"/>
        </w:rPr>
        <w:t>, подарки. Моя любимая еда. Мой день (распорядок дня, домашние обязанности).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Мир моих увлечений</w:t>
      </w:r>
      <w:r>
        <w:rPr>
          <w:rFonts w:ascii="Times New Roman" w:eastAsia="Times New Roman" w:hAnsi="Times New Roman" w:cs="Times New Roman"/>
          <w:color w:val="000000"/>
          <w:sz w:val="24"/>
        </w:rPr>
        <w:t>. Любимая игрушка, игра. Мой питомец. Любимые занятия. Занятия спортом. Любимая сказка/ история/рассказ. Выходной день. Каникулы.</w:t>
      </w:r>
    </w:p>
    <w:p w:rsidR="00C378F4" w:rsidRDefault="00705FBE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Мир вокруг меня</w:t>
      </w:r>
      <w:r>
        <w:rPr>
          <w:rFonts w:ascii="Times New Roman" w:eastAsia="Times New Roman" w:hAnsi="Times New Roman" w:cs="Times New Roman"/>
          <w:color w:val="000000"/>
          <w:sz w:val="24"/>
        </w:rPr>
        <w:t>. Моя комната (</w:t>
      </w:r>
      <w:r>
        <w:rPr>
          <w:rFonts w:ascii="Times New Roman" w:eastAsia="Times New Roman" w:hAnsi="Times New Roman" w:cs="Times New Roman"/>
          <w:color w:val="000000"/>
          <w:sz w:val="24"/>
        </w:rPr>
        <w:t>квартира, дом), предметы мебели и интерьера. Моя школа, любимые учебные предметы. Мои друзья, их внешность и черты характера. Моя малая родина (город, село). Путешествия. Дикие и домашние животные. Погода. Времена года (месяцы). Покупки.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Родная страна и с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траны изучаемого языка</w:t>
      </w:r>
      <w:r>
        <w:rPr>
          <w:rFonts w:ascii="Times New Roman" w:eastAsia="Times New Roman" w:hAnsi="Times New Roman" w:cs="Times New Roman"/>
          <w:color w:val="000000"/>
          <w:sz w:val="24"/>
        </w:rPr>
        <w:t>. Россия и страна/страны изучаемого языка. Их столицы, основные достопримечательности и интересные факты. Произведения детского фольклора.</w:t>
      </w:r>
    </w:p>
    <w:p w:rsidR="00C378F4" w:rsidRDefault="00705FBE">
      <w:pPr>
        <w:widowControl w:val="0"/>
        <w:spacing w:before="70" w:after="0" w:line="240" w:lineRule="auto"/>
        <w:jc w:val="center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Литературные персонажи детских  книг.  Праздники родной страны и страны/стран изучаемого языка.</w:t>
      </w:r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КОММУНИКАТИВНЫЕ УМЕНИЯ</w:t>
      </w:r>
    </w:p>
    <w:p w:rsidR="00C378F4" w:rsidRDefault="00705FBE">
      <w:pPr>
        <w:widowControl w:val="0"/>
        <w:spacing w:before="166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Говорение</w:t>
      </w:r>
    </w:p>
    <w:p w:rsidR="00C378F4" w:rsidRDefault="00705FBE">
      <w:pPr>
        <w:widowControl w:val="0"/>
        <w:tabs>
          <w:tab w:val="left" w:pos="180"/>
        </w:tabs>
        <w:spacing w:before="190" w:after="0" w:line="286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Коммуникативные умения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диалогической речи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Ведение с опорой на речевые ситуации, ключевые слова и/или иллюстрации с соблюдением норм речевого этикета, принятых в стране/странах изучаемого языка: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- диалога этикетного ха</w:t>
      </w:r>
      <w:r>
        <w:rPr>
          <w:rFonts w:ascii="Times New Roman" w:eastAsia="Times New Roman" w:hAnsi="Times New Roman" w:cs="Times New Roman"/>
          <w:color w:val="000000"/>
          <w:sz w:val="24"/>
        </w:rPr>
        <w:t>рактера: приветствие, ответ на приветствие; завершение разговора (в том числе по телефону), прощание; знакомство с собеседником; поздравление с праздником, выражение благодарности за поздравление; выражение извинения;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- диалога-побуждения к действию: обра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щение к собеседнику с просьбой, вежливое согласие выполнить просьбу; приглашение собеседника к совместной деятельности, вежливое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согласие/несогласие на предложение собеседника;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- диалога-расспроса: запрашивание интересующей информации; сообщение фактичес</w:t>
      </w:r>
      <w:r>
        <w:rPr>
          <w:rFonts w:ascii="Times New Roman" w:eastAsia="Times New Roman" w:hAnsi="Times New Roman" w:cs="Times New Roman"/>
          <w:color w:val="000000"/>
          <w:sz w:val="24"/>
        </w:rPr>
        <w:t>кой информации, ответы на вопросы собеседника.</w:t>
      </w:r>
    </w:p>
    <w:p w:rsidR="00C378F4" w:rsidRDefault="00705FBE">
      <w:pPr>
        <w:widowControl w:val="0"/>
        <w:spacing w:before="190" w:after="0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Коммуникативные умения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монологической  речи</w:t>
      </w:r>
      <w:r>
        <w:rPr>
          <w:rFonts w:ascii="Times New Roman" w:eastAsia="Times New Roman" w:hAnsi="Times New Roman" w:cs="Times New Roman"/>
          <w:color w:val="000000"/>
          <w:sz w:val="24"/>
        </w:rPr>
        <w:t>. Создание с опорой на ключевые слова, вопросы и/или иллюстрации устных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 (повествование) с опорой на ключевы</w:t>
      </w:r>
      <w:r>
        <w:rPr>
          <w:rFonts w:ascii="Times New Roman" w:eastAsia="Times New Roman" w:hAnsi="Times New Roman" w:cs="Times New Roman"/>
          <w:color w:val="000000"/>
          <w:sz w:val="24"/>
        </w:rPr>
        <w:t>е слова, вопросы и/или иллюстрации.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90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tabs>
          <w:tab w:val="left" w:pos="180"/>
        </w:tabs>
        <w:spacing w:after="0" w:line="262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Пересказ основного содержания прочитанного текста с опорой на ключевые сл</w:t>
      </w:r>
      <w:r>
        <w:rPr>
          <w:rFonts w:ascii="Times New Roman" w:eastAsia="Times New Roman" w:hAnsi="Times New Roman" w:cs="Times New Roman"/>
          <w:color w:val="000000"/>
          <w:sz w:val="24"/>
        </w:rPr>
        <w:t>ова, вопросы, план и/или иллюстрации.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Краткое устное изложение результатов выполненного несложного проектного задания.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Аудирование</w:t>
      </w:r>
      <w:proofErr w:type="spellEnd"/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Коммуникативные умения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100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Понимание на слух речи учителя и одноклассников и вербальная/невербальная реакция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услышанное (при непосредственном общении).</w:t>
      </w:r>
    </w:p>
    <w:p w:rsidR="00C378F4" w:rsidRDefault="00705FBE">
      <w:pPr>
        <w:widowControl w:val="0"/>
        <w:spacing w:before="70" w:after="0" w:line="278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Восприятие и понимание на слух учебных и адаптированных аутентичных текстов, построенных на изученном языковом материале, в соот</w:t>
      </w:r>
      <w:r>
        <w:rPr>
          <w:rFonts w:ascii="Times New Roman" w:eastAsia="Times New Roman" w:hAnsi="Times New Roman" w:cs="Times New Roman"/>
          <w:color w:val="000000"/>
          <w:sz w:val="24"/>
        </w:rPr>
        <w:t>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C378F4" w:rsidRDefault="00705FBE">
      <w:pPr>
        <w:widowControl w:val="0"/>
        <w:spacing w:before="70" w:after="0" w:line="271" w:lineRule="auto"/>
        <w:ind w:right="144" w:firstLine="180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 пониманием основного содержания текста предполагает умение определять основную тему и глав</w:t>
      </w:r>
      <w:r>
        <w:rPr>
          <w:rFonts w:ascii="Times New Roman" w:eastAsia="Times New Roman" w:hAnsi="Times New Roman" w:cs="Times New Roman"/>
          <w:color w:val="000000"/>
          <w:sz w:val="24"/>
        </w:rPr>
        <w:t>ные факты/события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C378F4" w:rsidRDefault="00705FBE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 пониманием запрашиваемой информации предполагает умение выделять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запрашиваемую информаци</w:t>
      </w:r>
      <w:r>
        <w:rPr>
          <w:rFonts w:ascii="Times New Roman" w:eastAsia="Times New Roman" w:hAnsi="Times New Roman" w:cs="Times New Roman"/>
          <w:color w:val="000000"/>
          <w:sz w:val="24"/>
        </w:rPr>
        <w:t>ю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Тексты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: диалог, высказывания собеседников в ситуациях повседневного общения, рассказ, сказка, сообщение </w:t>
      </w:r>
      <w:r>
        <w:rPr>
          <w:rFonts w:ascii="Times New Roman" w:eastAsia="Times New Roman" w:hAnsi="Times New Roman" w:cs="Times New Roman"/>
          <w:color w:val="000000"/>
          <w:sz w:val="24"/>
        </w:rPr>
        <w:t>информационного характера.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Смысловое чтение</w:t>
      </w:r>
    </w:p>
    <w:p w:rsidR="00C378F4" w:rsidRDefault="00705FBE">
      <w:pPr>
        <w:widowControl w:val="0"/>
        <w:tabs>
          <w:tab w:val="left" w:pos="180"/>
        </w:tabs>
        <w:spacing w:before="19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Чтение вслух учебных текстов с соблюдением правил чтения и соответствующей интонацией, понимание прочитанного.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Тексты для чтения вслух: диалог, рассказ, сказка.</w:t>
      </w:r>
    </w:p>
    <w:p w:rsidR="00C378F4" w:rsidRDefault="00705FBE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Чтение про себя учебных текстов, построенных на из</w:t>
      </w:r>
      <w:r>
        <w:rPr>
          <w:rFonts w:ascii="Times New Roman" w:eastAsia="Times New Roman" w:hAnsi="Times New Roman" w:cs="Times New Roman"/>
          <w:color w:val="000000"/>
          <w:sz w:val="24"/>
        </w:rPr>
        <w:t>ученном языковом материале,  с  различной глубиной 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C378F4" w:rsidRDefault="00705FBE">
      <w:pPr>
        <w:widowControl w:val="0"/>
        <w:spacing w:before="70" w:after="0" w:line="283" w:lineRule="auto"/>
        <w:ind w:right="288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Чтение с пониманием основного содержания текст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 предполагает определение  основной  темы  и главных  фактов/событий в прочитанном тексте с опорой и без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опоры на иллюстрации, с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использованием языковой, в том числе контекстуальной, догадки. Чтение с пониманием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запрашиваемой информации предполагает нах</w:t>
      </w:r>
      <w:r>
        <w:rPr>
          <w:rFonts w:ascii="Times New Roman" w:eastAsia="Times New Roman" w:hAnsi="Times New Roman" w:cs="Times New Roman"/>
          <w:color w:val="000000"/>
          <w:sz w:val="24"/>
        </w:rPr>
        <w:t>ождение в прочитанном тексте и понимание запрашиваемой информации фактического характера с опорой и без опоры на иллюстрации, с использованием языковой, в том числе контекстуальной, догадки.</w:t>
      </w:r>
    </w:p>
    <w:p w:rsidR="00C378F4" w:rsidRDefault="00705FBE">
      <w:pPr>
        <w:widowControl w:val="0"/>
        <w:spacing w:before="70" w:after="0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Смысловое чтение про себя учебных и адаптированных аутентичных те</w:t>
      </w:r>
      <w:r>
        <w:rPr>
          <w:rFonts w:ascii="Times New Roman" w:eastAsia="Times New Roman" w:hAnsi="Times New Roman" w:cs="Times New Roman"/>
          <w:color w:val="000000"/>
          <w:sz w:val="24"/>
        </w:rPr>
        <w:t>кстов, содержащих отдельные незнакомые слова, понимание основного содержания (тема, главная мысль, главные факты/события) текста с опорой и без опоры на иллюстрации и с использованием языковой догадки, в том числе контекстуальной.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Прогнозирование содержания текста на основе заголовка. Чтение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несплошных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текстов (таблиц, диаграмм) и понимание представленной в них информации.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Письмо</w:t>
      </w:r>
    </w:p>
    <w:p w:rsidR="00C378F4" w:rsidRDefault="00705FBE">
      <w:pPr>
        <w:widowControl w:val="0"/>
        <w:tabs>
          <w:tab w:val="left" w:pos="180"/>
        </w:tabs>
        <w:spacing w:before="19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Выписывание из текста слов, словосочетаний, предложений; вставка пропущенных бу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кв в сл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ово или слов в предложение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соответствии с решаемой коммуникативной/учебной задачей.</w:t>
      </w:r>
    </w:p>
    <w:p w:rsidR="00C378F4" w:rsidRDefault="00705FBE">
      <w:pPr>
        <w:widowControl w:val="0"/>
        <w:spacing w:before="70" w:after="0" w:line="240" w:lineRule="auto"/>
        <w:jc w:val="center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Заполнение простых анкет и формуляров с указанием личной информации (имя, фамилия, возраст,</w:t>
      </w:r>
      <w:proofErr w:type="gramEnd"/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262" w:lineRule="auto"/>
        <w:ind w:right="100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местожительство (страна проживания, город), любимые занятия) в соответствии с нормами, принятыми в стр</w:t>
      </w:r>
      <w:r>
        <w:rPr>
          <w:rFonts w:ascii="Times New Roman" w:eastAsia="Times New Roman" w:hAnsi="Times New Roman" w:cs="Times New Roman"/>
          <w:color w:val="000000"/>
          <w:sz w:val="24"/>
        </w:rPr>
        <w:t>ане/странах изучаемого языка.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Написание электронного сообщения личного характера с опорой на образец.</w:t>
      </w:r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ЯЗЫКОВЫЕ ЗНАНИЯ И НАВЫКИ</w:t>
      </w:r>
    </w:p>
    <w:p w:rsidR="00C378F4" w:rsidRDefault="00705FBE">
      <w:pPr>
        <w:widowControl w:val="0"/>
        <w:spacing w:before="166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Фонетическая сторона речи</w:t>
      </w:r>
    </w:p>
    <w:p w:rsidR="00C378F4" w:rsidRDefault="00705FBE">
      <w:pPr>
        <w:widowControl w:val="0"/>
        <w:spacing w:before="19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”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705FBE">
      <w:pPr>
        <w:widowControl w:val="0"/>
        <w:tabs>
          <w:tab w:val="left" w:pos="180"/>
        </w:tabs>
        <w:spacing w:before="72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Ритмико-интонационные особенности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повествовательного, побудительного и вопросительного (общий и специальный вопрос) предложений.</w:t>
      </w:r>
    </w:p>
    <w:p w:rsidR="00C378F4" w:rsidRDefault="00705FBE">
      <w:pPr>
        <w:widowControl w:val="0"/>
        <w:spacing w:before="70" w:after="0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-интонационных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особенностей, в том числе соблюдение правила отсутствия ударения на служебных словах; интонации перечисления.</w:t>
      </w:r>
    </w:p>
    <w:p w:rsidR="00C378F4" w:rsidRDefault="00705FBE">
      <w:pPr>
        <w:widowControl w:val="0"/>
        <w:spacing w:before="70" w:after="0" w:line="271" w:lineRule="auto"/>
        <w:ind w:right="288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Правила чтения: гласных в открытом и закрытом слоге в односложных словах, гласных в третьем типе слога (гласная +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 согласных; 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сновных звукобуквенных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сочетаний, в частности сложных сочетаний букв (например,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ight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в односложных, двусложных и многосложных словах.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Вычленение некоторых звукобуквенных сочетаний при анализе изученных слов.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Чтение новых слов согласно основным прав</w:t>
      </w:r>
      <w:r>
        <w:rPr>
          <w:rFonts w:ascii="Times New Roman" w:eastAsia="Times New Roman" w:hAnsi="Times New Roman" w:cs="Times New Roman"/>
          <w:color w:val="000000"/>
          <w:sz w:val="24"/>
        </w:rPr>
        <w:t>илам чтения с использованием полной или частичной транскрипции, по аналогии.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115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Графика, орфография и пунктуация</w:t>
      </w:r>
    </w:p>
    <w:p w:rsidR="00C378F4" w:rsidRDefault="00705FBE">
      <w:pPr>
        <w:widowControl w:val="0"/>
        <w:spacing w:before="190" w:after="0" w:line="28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Правильное написа</w:t>
      </w:r>
      <w:r>
        <w:rPr>
          <w:rFonts w:ascii="Times New Roman" w:eastAsia="Times New Roman" w:hAnsi="Times New Roman" w:cs="Times New Roman"/>
          <w:color w:val="000000"/>
          <w:sz w:val="24"/>
        </w:rPr>
        <w:t>ние изученных слов. Правильная расстановка знаков препинания: точки, вопросительного и восклицательного знака в конце предложения; запятой при обращении и перечислении;  правильное  использование  знака апострофа в сокращённых формах глагола-связки, вспомо</w:t>
      </w:r>
      <w:r>
        <w:rPr>
          <w:rFonts w:ascii="Times New Roman" w:eastAsia="Times New Roman" w:hAnsi="Times New Roman" w:cs="Times New Roman"/>
          <w:color w:val="000000"/>
          <w:sz w:val="24"/>
        </w:rPr>
        <w:t>гательного и модального глаголов, существительных в притяжательном падеже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Possessive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705FBE">
      <w:pPr>
        <w:widowControl w:val="0"/>
        <w:spacing w:before="192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Лексическая сторона речи</w:t>
      </w:r>
    </w:p>
    <w:p w:rsidR="00C378F4" w:rsidRDefault="00705FBE">
      <w:pPr>
        <w:widowControl w:val="0"/>
        <w:spacing w:before="192" w:after="0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Распознавание в письменном и звучащем тексте и употребление в устной и письменной речи не менее 500 лексических единиц (слов, словосочетаний, речевых клише), обслуживающих ситуации общения в рамках тематического содержания  речи для 4  класса,  включая  35</w:t>
      </w:r>
      <w:r>
        <w:rPr>
          <w:rFonts w:ascii="Times New Roman" w:eastAsia="Times New Roman" w:hAnsi="Times New Roman" w:cs="Times New Roman"/>
          <w:color w:val="000000"/>
          <w:sz w:val="24"/>
        </w:rPr>
        <w:t>0  лексических  единиц, усвоенных в предыдущие два года обучения.</w:t>
      </w:r>
    </w:p>
    <w:p w:rsidR="00C378F4" w:rsidRDefault="00705FBE">
      <w:pPr>
        <w:widowControl w:val="0"/>
        <w:spacing w:before="70" w:after="0" w:line="271" w:lineRule="auto"/>
        <w:ind w:right="576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Распознавание и образование в устной и письменной речи родственных слов с использованием основных способов словообразования: аффиксации (образование существительных с п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мощью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worker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actor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artist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и конверсии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play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play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Использование языковой догадки для распознавания интернациональных слов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pilot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film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Грамматическая сторона речи</w:t>
      </w:r>
    </w:p>
    <w:p w:rsidR="00C378F4" w:rsidRPr="00705FBE" w:rsidRDefault="00705FBE">
      <w:pPr>
        <w:widowControl w:val="0"/>
        <w:tabs>
          <w:tab w:val="left" w:pos="180"/>
        </w:tabs>
        <w:spacing w:before="190" w:after="0" w:line="271" w:lineRule="auto"/>
        <w:ind w:right="720"/>
        <w:rPr>
          <w:rFonts w:ascii="Cambria" w:eastAsia="Cambria" w:hAnsi="Cambria" w:cs="Cambria"/>
          <w:lang w:val="en-US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Распознавание в письменном и звучащем тексте и употребление в устной и пи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сьменной речи изученных морфологических форм и синтаксических конструкций английского языка.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Глаголы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Present/Past  Simple  Tense,  Present  Continuous Tense </w:t>
      </w:r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повествовательных</w:t>
      </w:r>
      <w:proofErr w:type="gramEnd"/>
    </w:p>
    <w:p w:rsidR="00C378F4" w:rsidRPr="00705FBE" w:rsidRDefault="00C378F4">
      <w:pPr>
        <w:rPr>
          <w:rFonts w:ascii="Cambria" w:eastAsia="Cambria" w:hAnsi="Cambria" w:cs="Cambria"/>
          <w:lang w:val="en-US"/>
        </w:rPr>
      </w:pPr>
    </w:p>
    <w:p w:rsidR="00C378F4" w:rsidRPr="00705FBE" w:rsidRDefault="00C378F4">
      <w:pPr>
        <w:widowControl w:val="0"/>
        <w:spacing w:after="66" w:line="240" w:lineRule="auto"/>
        <w:rPr>
          <w:rFonts w:ascii="Cambria" w:eastAsia="Cambria" w:hAnsi="Cambria" w:cs="Cambria"/>
          <w:lang w:val="en-US"/>
        </w:rPr>
      </w:pPr>
    </w:p>
    <w:p w:rsidR="00C378F4" w:rsidRDefault="00705FBE">
      <w:pPr>
        <w:widowControl w:val="0"/>
        <w:spacing w:after="0" w:line="262" w:lineRule="auto"/>
        <w:ind w:right="14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(утвердительных и отрицательных) и вопросительных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общий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специальный воп</w:t>
      </w:r>
      <w:r>
        <w:rPr>
          <w:rFonts w:ascii="Times New Roman" w:eastAsia="Times New Roman" w:hAnsi="Times New Roman" w:cs="Times New Roman"/>
          <w:color w:val="000000"/>
          <w:sz w:val="24"/>
        </w:rPr>
        <w:t>росы) предложениях.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Модальные глаголы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must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Конструкция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to be going to </w:t>
      </w:r>
      <w:r>
        <w:rPr>
          <w:rFonts w:ascii="Times New Roman" w:eastAsia="Times New Roman" w:hAnsi="Times New Roman" w:cs="Times New Roman"/>
          <w:color w:val="000000"/>
          <w:sz w:val="24"/>
        </w:rPr>
        <w:t>и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Future Simple Tense </w:t>
      </w:r>
      <w:r>
        <w:rPr>
          <w:rFonts w:ascii="Times New Roman" w:eastAsia="Times New Roman" w:hAnsi="Times New Roman" w:cs="Times New Roman"/>
          <w:color w:val="000000"/>
          <w:sz w:val="24"/>
        </w:rPr>
        <w:t>для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выраж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е</w:t>
      </w:r>
      <w:proofErr w:type="spell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-</w:t>
      </w:r>
      <w:proofErr w:type="gram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ния</w:t>
      </w:r>
      <w:proofErr w:type="spell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будущего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действия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(I am going to have my birthday party on Saturday.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Wait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I’ll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help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you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.).</w:t>
      </w:r>
      <w:proofErr w:type="gramEnd"/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Отрицательное местоимение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Степени сравнения прилагательных (формы, образованные по правилу и исключения: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good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better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—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worse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worst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  <w:proofErr w:type="gramEnd"/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Наречия времени.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Обозначение даты и года. Обозначение времени (5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o’clock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705FBE">
      <w:pPr>
        <w:widowControl w:val="0"/>
        <w:spacing w:before="264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СОЦИОКУЛЬТУРНЫЕ ЗНАНИЯ И УМЕНИЯ</w:t>
      </w:r>
    </w:p>
    <w:p w:rsidR="00C378F4" w:rsidRDefault="00705FBE">
      <w:pPr>
        <w:widowControl w:val="0"/>
        <w:spacing w:before="168" w:after="0"/>
        <w:ind w:firstLine="18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Знание и использование некоторых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элементов речевого поведенческого этикета, принятого в стране/ странах изучаемого языка, в некоторых ситуациях общения: приветствие, прощание, знакомство, выражение благодарности, извинение, поздравление с д</w:t>
      </w:r>
      <w:r>
        <w:rPr>
          <w:rFonts w:ascii="Times New Roman" w:eastAsia="Times New Roman" w:hAnsi="Times New Roman" w:cs="Times New Roman"/>
          <w:color w:val="000000"/>
          <w:sz w:val="24"/>
        </w:rPr>
        <w:t>нём рождения, Новым годом, Рождеством, разговор по телефону).</w:t>
      </w:r>
      <w:proofErr w:type="gramEnd"/>
    </w:p>
    <w:p w:rsidR="00C378F4" w:rsidRDefault="00705FBE">
      <w:pPr>
        <w:widowControl w:val="0"/>
        <w:spacing w:before="70" w:after="0" w:line="240" w:lineRule="auto"/>
        <w:jc w:val="center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Знание произведений детского фольклора (рифмовок, стихов, песенок), персонажей детских книг.</w:t>
      </w:r>
    </w:p>
    <w:p w:rsidR="00C378F4" w:rsidRDefault="00705FBE">
      <w:pPr>
        <w:widowControl w:val="0"/>
        <w:spacing w:before="70" w:after="0" w:line="271" w:lineRule="auto"/>
        <w:ind w:right="432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Краткое представление своей страны и страны/стран изучаемого языка на (названия стран и их столиц, на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звание родного города/села; цвета национальных флагов; основные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достопримечательности).</w:t>
      </w:r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КОМПЕНСАТОРНЫЕ УМЕНИЯ</w:t>
      </w:r>
    </w:p>
    <w:p w:rsidR="00C378F4" w:rsidRDefault="00705FBE">
      <w:pPr>
        <w:widowControl w:val="0"/>
        <w:tabs>
          <w:tab w:val="left" w:pos="180"/>
        </w:tabs>
        <w:spacing w:before="166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Использование при чтении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языковой догадки (умения понять значение незнакомого слова или новое значение знакомого слова из контекст</w:t>
      </w:r>
      <w:r>
        <w:rPr>
          <w:rFonts w:ascii="Times New Roman" w:eastAsia="Times New Roman" w:hAnsi="Times New Roman" w:cs="Times New Roman"/>
          <w:color w:val="000000"/>
          <w:sz w:val="24"/>
        </w:rPr>
        <w:t>а).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Использование в качестве опоры при порождении собственных высказываний ключевых слов, вопросов; картинок, фотографий.</w:t>
      </w:r>
    </w:p>
    <w:p w:rsidR="00C378F4" w:rsidRDefault="00705FBE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Прогнозирование содержание текста для чтения на основе заголовка.</w:t>
      </w:r>
    </w:p>
    <w:p w:rsidR="00C378F4" w:rsidRDefault="00705FBE">
      <w:pPr>
        <w:widowControl w:val="0"/>
        <w:tabs>
          <w:tab w:val="left" w:pos="180"/>
        </w:tabs>
        <w:spacing w:before="70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Игнорирование информации, не являющейся необходимой для понимания </w:t>
      </w:r>
      <w:r>
        <w:rPr>
          <w:rFonts w:ascii="Times New Roman" w:eastAsia="Times New Roman" w:hAnsi="Times New Roman" w:cs="Times New Roman"/>
          <w:color w:val="000000"/>
          <w:sz w:val="24"/>
        </w:rPr>
        <w:t>основного содержания прочитанного/прослушанного текста или для нахождения в тексте запрашиваемой информации.</w:t>
      </w: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ПЛАНИРУЕМЫЕ ОБРАЗОВАТЕЛЬНЫЕ РЕЗУЛЬТАТЫ</w:t>
      </w:r>
    </w:p>
    <w:p w:rsidR="00C378F4" w:rsidRDefault="00705FBE">
      <w:pPr>
        <w:widowControl w:val="0"/>
        <w:spacing w:before="466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результате изучения английского языка в начальной школе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обучающегося будут сформированы личностные,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предметные результаты, обеспечивающие выполнение ФГОС НОО и его успешное дальнейшее образование.</w:t>
      </w:r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ЛИЧНОСТНЫЕ РЕЗУЛЬТАТЫ</w:t>
      </w:r>
    </w:p>
    <w:p w:rsidR="00C378F4" w:rsidRDefault="00705FBE">
      <w:pPr>
        <w:widowControl w:val="0"/>
        <w:spacing w:before="166" w:after="0" w:line="28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Личностные резул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ьтаты освоения программы достигаются в единстве учебной и воспитательной деятельности. Организации в соответствии с традиционными российскими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духовно-нравственными ценностями, принятыми в обществе правилами и нормами поведения и способст</w:t>
      </w:r>
      <w:r>
        <w:rPr>
          <w:rFonts w:ascii="Times New Roman" w:eastAsia="Times New Roman" w:hAnsi="Times New Roman" w:cs="Times New Roman"/>
          <w:color w:val="000000"/>
          <w:sz w:val="24"/>
        </w:rPr>
        <w:t>вуют процессам самопознания, самовоспитания и саморазвития, формирования внутренней позиции личности.</w:t>
      </w:r>
    </w:p>
    <w:p w:rsidR="00C378F4" w:rsidRDefault="00705FBE">
      <w:pPr>
        <w:widowControl w:val="0"/>
        <w:spacing w:before="70" w:after="0" w:line="27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Личностные результаты освоения программы должны отражать готовность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руководствоваться ценностями и приобретение первоначального опыта деятельн</w:t>
      </w:r>
      <w:r>
        <w:rPr>
          <w:rFonts w:ascii="Times New Roman" w:eastAsia="Times New Roman" w:hAnsi="Times New Roman" w:cs="Times New Roman"/>
          <w:color w:val="000000"/>
          <w:sz w:val="24"/>
        </w:rPr>
        <w:t>ости на их основе, в том числе в части: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Гражданско-патриотического воспитания:</w:t>
      </w:r>
    </w:p>
    <w:p w:rsidR="00C378F4" w:rsidRDefault="00705FBE">
      <w:pPr>
        <w:widowControl w:val="0"/>
        <w:spacing w:before="178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становление ценностного отношения к своей Родине — России;</w:t>
      </w:r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осознание своей этнокультурной и российской гражданской идентичности;</w:t>
      </w:r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—  сопричастность к прошлому, настоящему 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будущему своей страны и родного края;</w:t>
      </w:r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уважение к своему и другим народам;</w:t>
      </w:r>
    </w:p>
    <w:p w:rsidR="00C378F4" w:rsidRDefault="00705FBE">
      <w:pPr>
        <w:widowControl w:val="0"/>
        <w:spacing w:before="190" w:after="0" w:line="271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</w:t>
      </w:r>
      <w:r>
        <w:rPr>
          <w:rFonts w:ascii="Times New Roman" w:eastAsia="Times New Roman" w:hAnsi="Times New Roman" w:cs="Times New Roman"/>
          <w:color w:val="000000"/>
          <w:sz w:val="24"/>
        </w:rPr>
        <w:t>жличностных отношений.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Духовно-нравственного воспитания:</w:t>
      </w:r>
    </w:p>
    <w:p w:rsidR="00C378F4" w:rsidRDefault="00705FBE">
      <w:pPr>
        <w:widowControl w:val="0"/>
        <w:spacing w:before="178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признание индивидуальности каждого человека;</w:t>
      </w:r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проявление сопереживания, уважения и доброжелательности;</w:t>
      </w:r>
    </w:p>
    <w:p w:rsidR="00C378F4" w:rsidRDefault="00705FBE">
      <w:pPr>
        <w:widowControl w:val="0"/>
        <w:spacing w:before="190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>неприятие любых форм поведения, направленных на причинение физического и морального вреда другим людям.</w:t>
      </w:r>
    </w:p>
    <w:p w:rsidR="00C378F4" w:rsidRDefault="00705FBE">
      <w:pPr>
        <w:widowControl w:val="0"/>
        <w:spacing w:before="18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Эстетического воспитания:</w:t>
      </w:r>
    </w:p>
    <w:p w:rsidR="00C378F4" w:rsidRDefault="00705FBE">
      <w:pPr>
        <w:widowControl w:val="0"/>
        <w:spacing w:before="180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уважительное отношение и интерес к художественной культуре, восприимчивость к разным видам искусства, традициям и творчеств</w:t>
      </w:r>
      <w:r>
        <w:rPr>
          <w:rFonts w:ascii="Times New Roman" w:eastAsia="Times New Roman" w:hAnsi="Times New Roman" w:cs="Times New Roman"/>
          <w:color w:val="000000"/>
          <w:sz w:val="24"/>
        </w:rPr>
        <w:t>у своего и других народов;</w:t>
      </w:r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 стремление к самовыражению в разных видах художественной деятельности.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Физического воспитания, формирования культуры здоровья и эмоционального благополучия:</w:t>
      </w:r>
    </w:p>
    <w:p w:rsidR="00C378F4" w:rsidRDefault="00705FBE">
      <w:pPr>
        <w:widowControl w:val="0"/>
        <w:spacing w:before="178" w:after="0" w:line="262" w:lineRule="auto"/>
        <w:ind w:left="42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 </w:t>
      </w:r>
      <w:r>
        <w:rPr>
          <w:rFonts w:ascii="Times New Roman" w:eastAsia="Times New Roman" w:hAnsi="Times New Roman" w:cs="Times New Roman"/>
          <w:color w:val="000000"/>
          <w:sz w:val="24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 бережное отношение к физическому и психическому здоровью.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Трудового воспитания:</w:t>
      </w:r>
    </w:p>
    <w:p w:rsidR="00C378F4" w:rsidRDefault="00705FBE">
      <w:pPr>
        <w:widowControl w:val="0"/>
        <w:spacing w:before="178" w:after="0" w:line="271" w:lineRule="auto"/>
        <w:ind w:left="420" w:right="86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осознание ценности труда в жизни челове</w:t>
      </w:r>
      <w:r>
        <w:rPr>
          <w:rFonts w:ascii="Times New Roman" w:eastAsia="Times New Roman" w:hAnsi="Times New Roman" w:cs="Times New Roman"/>
          <w:color w:val="000000"/>
          <w:sz w:val="24"/>
        </w:rPr>
        <w:t>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96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338" w:lineRule="auto"/>
        <w:ind w:left="420" w:right="5328" w:hanging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Экологического воспитания: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бережное отношение к природе;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 неприятие действий,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приносящих ей вред.</w:t>
      </w:r>
    </w:p>
    <w:p w:rsidR="00C378F4" w:rsidRDefault="00705FBE">
      <w:pPr>
        <w:widowControl w:val="0"/>
        <w:spacing w:before="178" w:after="0" w:line="326" w:lineRule="auto"/>
        <w:ind w:left="420" w:right="1728" w:hanging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Ценности научного познания: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 первоначальные представления о научной картине мира;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познавательные интересы, активность, инициативность, любознательность и самостоятельность в познании.</w:t>
      </w:r>
    </w:p>
    <w:p w:rsidR="00C378F4" w:rsidRDefault="00705FBE">
      <w:pPr>
        <w:widowControl w:val="0"/>
        <w:tabs>
          <w:tab w:val="left" w:pos="180"/>
        </w:tabs>
        <w:spacing w:before="324" w:after="0" w:line="302" w:lineRule="auto"/>
        <w:ind w:right="302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МЕТАПРЕДМЕТНЫЕ РЕЗУЛЬТАТЫ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результаты освоения программы  должны отражать:</w:t>
      </w:r>
    </w:p>
    <w:p w:rsidR="00C378F4" w:rsidRDefault="00705FBE">
      <w:pPr>
        <w:widowControl w:val="0"/>
        <w:tabs>
          <w:tab w:val="left" w:pos="180"/>
        </w:tabs>
        <w:spacing w:before="262" w:after="0" w:line="302" w:lineRule="auto"/>
        <w:ind w:right="273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Овладение универсальными учебными познавательными действиями: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1)   базовые логические действия:</w:t>
      </w:r>
    </w:p>
    <w:p w:rsidR="00C378F4" w:rsidRDefault="00705FBE">
      <w:pPr>
        <w:widowControl w:val="0"/>
        <w:spacing w:before="298" w:after="0" w:line="338" w:lineRule="auto"/>
        <w:ind w:left="42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  сравнивать объекты, устанавливать основания для сравнения, устанавливать аналогии;—  объединя</w:t>
      </w:r>
      <w:r>
        <w:rPr>
          <w:rFonts w:ascii="Times New Roman" w:eastAsia="Times New Roman" w:hAnsi="Times New Roman" w:cs="Times New Roman"/>
          <w:color w:val="000000"/>
          <w:sz w:val="24"/>
        </w:rPr>
        <w:t>ть части объекта (объекты) по определённому признаку;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определять существенный признак для классификации, классифицировать предложенные объекты;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 находить закономерности и противоречия в рассматриваемых фактах, данных и наблюдениях на основе предложен</w:t>
      </w:r>
      <w:r>
        <w:rPr>
          <w:rFonts w:ascii="Times New Roman" w:eastAsia="Times New Roman" w:hAnsi="Times New Roman" w:cs="Times New Roman"/>
          <w:color w:val="000000"/>
          <w:sz w:val="24"/>
        </w:rPr>
        <w:t>ного педагогическим работником алгоритма;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выявлять недостаток информации для решения учебной (практической) задачи на основе предложенного алгоритма;</w:t>
      </w:r>
      <w:proofErr w:type="gramEnd"/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устанавливать причинно-следственные связи в ситуациях, поддающихся непосредственному наблюдению или </w:t>
      </w:r>
      <w:r>
        <w:rPr>
          <w:rFonts w:ascii="Times New Roman" w:eastAsia="Times New Roman" w:hAnsi="Times New Roman" w:cs="Times New Roman"/>
          <w:color w:val="000000"/>
          <w:sz w:val="24"/>
        </w:rPr>
        <w:t>знакомых по опыту, делать выводы.</w:t>
      </w:r>
    </w:p>
    <w:p w:rsidR="00C378F4" w:rsidRDefault="00705FBE">
      <w:pPr>
        <w:widowControl w:val="0"/>
        <w:spacing w:before="178" w:after="0" w:line="336" w:lineRule="auto"/>
        <w:ind w:left="420" w:hanging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2)   базовые исследовательские действия: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определять разрыв между реальным и желательным состоянием объекта (ситуации) на основе предложенных педагогическим работником вопросов;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с помощью педагогического работника фор</w:t>
      </w:r>
      <w:r>
        <w:rPr>
          <w:rFonts w:ascii="Times New Roman" w:eastAsia="Times New Roman" w:hAnsi="Times New Roman" w:cs="Times New Roman"/>
          <w:color w:val="000000"/>
          <w:sz w:val="24"/>
        </w:rPr>
        <w:t>мулировать цель, планировать изменения объекта, ситуации;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сравнивать несколько вариантов решения задачи, выбирать наиболее подходящий (на основе предложенных критериев);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проводить по предложенному плану опыт, несложное исследование по  установлению 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собенностей  объекта  изучения и связей между объектами (часть целое,  причина  следствие);—  формулировать выводы и подкреплять их доказательствами на основе результатов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проведенного наблюдения (опыта, измерения, классификации, сравнения, исследования);—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прогнозировать возможное развитие процессов, событий и их последствия в аналогичных или сходных ситуациях.</w:t>
      </w:r>
    </w:p>
    <w:p w:rsidR="00C378F4" w:rsidRDefault="00705FBE">
      <w:pPr>
        <w:widowControl w:val="0"/>
        <w:spacing w:before="178" w:after="0" w:line="338" w:lineRule="auto"/>
        <w:ind w:left="420" w:right="1008" w:hanging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3)   работа с информацией: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выбирать источник получения информации;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 согласно заданному алгоритму находить в предложенном источнике информацию</w:t>
      </w:r>
      <w:r>
        <w:rPr>
          <w:rFonts w:ascii="Times New Roman" w:eastAsia="Times New Roman" w:hAnsi="Times New Roman" w:cs="Times New Roman"/>
          <w:color w:val="000000"/>
          <w:sz w:val="24"/>
        </w:rPr>
        <w:t>,</w:t>
      </w: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331" w:lineRule="auto"/>
        <w:ind w:left="42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представленную в явном виде;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соблюдать с помощью взрослых (педагогических работников, родителей (законных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представителей) несовершеннолетних обучающихся) правила информационной безопасности при поиске информации в сети Интернет;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анализировать и создавать текстовую, видео, графичес</w:t>
      </w:r>
      <w:r>
        <w:rPr>
          <w:rFonts w:ascii="Times New Roman" w:eastAsia="Times New Roman" w:hAnsi="Times New Roman" w:cs="Times New Roman"/>
          <w:color w:val="000000"/>
          <w:sz w:val="24"/>
        </w:rPr>
        <w:t>кую, звуковую, информацию в соответствии с учебной задачей;</w:t>
      </w:r>
      <w:proofErr w:type="gramEnd"/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 самостоятельно создавать схемы, таблицы для представления информации.</w:t>
      </w:r>
    </w:p>
    <w:p w:rsidR="00C378F4" w:rsidRDefault="00705FBE">
      <w:pPr>
        <w:widowControl w:val="0"/>
        <w:tabs>
          <w:tab w:val="left" w:pos="180"/>
          <w:tab w:val="left" w:pos="420"/>
        </w:tabs>
        <w:spacing w:before="324" w:after="0" w:line="362" w:lineRule="auto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Овладение универсальными учебными коммуникативными действиями: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1)   общение: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 воспринимать и формулировать суждения,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выражать эмоции в соответствии с целями и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условиями общения в знакомой среде;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проявлять уважительное отношение к собеседнику, соблюдать правила ведения диалога и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дискуссии;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признавать возможность существования разных точек зрения;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корректно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аргументированно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высказывать своё мнение;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строить речевое высказывание в соответствии с поставленной задачей;</w:t>
      </w:r>
      <w:proofErr w:type="gramEnd"/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создавать устные и письменные тексты (описание, рассуждение, повествование);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готовить небольшие публичные выступления;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подбират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ь иллюстративный материал (рисунки, фото, плакаты) к тексту выступления;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2)   совместная деятельность: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формулировать краткосрочные и долгосрочные цели (индивидуальные  с   учётом   участия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   коллективных   задачах) в стандартной (типовой) ситуации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на основе предложенного формата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планирования, распределения промежуточных шагов и сроков;</w:t>
      </w:r>
      <w:proofErr w:type="gramEnd"/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принимать цель совместной деятельности, коллективно строить действия по её достижению: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распределять роли, договариваться, обсуждать процесс и результат совмест</w:t>
      </w:r>
      <w:r>
        <w:rPr>
          <w:rFonts w:ascii="Times New Roman" w:eastAsia="Times New Roman" w:hAnsi="Times New Roman" w:cs="Times New Roman"/>
          <w:color w:val="000000"/>
          <w:sz w:val="24"/>
        </w:rPr>
        <w:t>ной работы;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проявлять готовность руководить, выполнять поручения, подчиняться;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ответственно выполнять свою часть работы;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оценивать свой вклад в общий результат;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выполнять совместные проектные задания с опорой на предложенные образцы.</w:t>
      </w:r>
    </w:p>
    <w:p w:rsidR="00C378F4" w:rsidRDefault="00705FBE">
      <w:pPr>
        <w:widowControl w:val="0"/>
        <w:tabs>
          <w:tab w:val="left" w:pos="180"/>
          <w:tab w:val="left" w:pos="420"/>
        </w:tabs>
        <w:spacing w:before="322" w:after="0" w:line="355" w:lineRule="auto"/>
        <w:ind w:right="172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Овладение универсальными учебными регулятивными действиями: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1)   самоорганизация: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планировать действия по решению учебной задачи для получения результата;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выстраивать последовательность выбранных действий;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2)   самоконтроль:</w:t>
      </w: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132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устанавливать п</w:t>
      </w:r>
      <w:r>
        <w:rPr>
          <w:rFonts w:ascii="Times New Roman" w:eastAsia="Times New Roman" w:hAnsi="Times New Roman" w:cs="Times New Roman"/>
          <w:color w:val="000000"/>
          <w:sz w:val="24"/>
        </w:rPr>
        <w:t>ричины успеха/неудач учебной деятельности;</w:t>
      </w:r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корректировать свои учебные действия для преодоления ошибок.</w:t>
      </w:r>
    </w:p>
    <w:p w:rsidR="00C378F4" w:rsidRDefault="00705FBE">
      <w:pPr>
        <w:widowControl w:val="0"/>
        <w:spacing w:before="32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ПРЕДМЕТНЫЕ РЕЗУЛЬТАТЫ</w:t>
      </w:r>
    </w:p>
    <w:p w:rsidR="00C378F4" w:rsidRDefault="00705FBE">
      <w:pPr>
        <w:widowControl w:val="0"/>
        <w:spacing w:before="166" w:after="0" w:line="28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Предметные результаты по учебному предмету «Иностранный (английский) язык» предметной области «Иностранный язык»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ориентированы на применение знаний, умений и навыков в типичных учебных ситуациях и реальных жизненных условиях, отражают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 иноязычной коммуникативной  компетенции  на  элементарном  уровне в совокупности её составляющих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ечевой, языковой,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компенсаторной,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метапредметной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(учебно-познавательной).</w:t>
      </w:r>
    </w:p>
    <w:p w:rsidR="00C378F4" w:rsidRDefault="00705FBE">
      <w:pPr>
        <w:widowControl w:val="0"/>
        <w:spacing w:before="264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 КЛАСС</w:t>
      </w:r>
    </w:p>
    <w:p w:rsidR="00C378F4" w:rsidRDefault="00705FBE">
      <w:pPr>
        <w:widowControl w:val="0"/>
        <w:spacing w:before="264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КОММУНИКАТИВНЫЕ УМЕНИЯ</w:t>
      </w:r>
    </w:p>
    <w:p w:rsidR="00C378F4" w:rsidRDefault="00705FBE">
      <w:pPr>
        <w:widowControl w:val="0"/>
        <w:spacing w:before="166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Говорение</w:t>
      </w:r>
    </w:p>
    <w:p w:rsidR="00C378F4" w:rsidRDefault="00705FBE">
      <w:pPr>
        <w:widowControl w:val="0"/>
        <w:spacing w:before="178" w:after="0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вести разные виды диалогов (диалог этикетного характера, диалог-расспрос) в стандартных ситуациях неофициального общения, используя  верба</w:t>
      </w:r>
      <w:r>
        <w:rPr>
          <w:rFonts w:ascii="Times New Roman" w:eastAsia="Times New Roman" w:hAnsi="Times New Roman" w:cs="Times New Roman"/>
          <w:color w:val="000000"/>
          <w:sz w:val="24"/>
        </w:rPr>
        <w:t>льные  и/или  зрительные  опоры в рамках изучаемой тематики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C378F4" w:rsidRDefault="00705FBE">
      <w:pPr>
        <w:widowControl w:val="0"/>
        <w:spacing w:before="190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создавать устные связные монологические высказывания объёмом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не менее 3 фраз в рамках изучаемой тематики с опорой на картинки, фотографии и/или ключевые слова, вопросы.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Аудирование</w:t>
      </w:r>
      <w:proofErr w:type="spellEnd"/>
    </w:p>
    <w:p w:rsidR="00C378F4" w:rsidRDefault="00705FBE">
      <w:pPr>
        <w:widowControl w:val="0"/>
        <w:spacing w:before="178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воспринимать на слух и понимать речь учителя и одноклассников;</w:t>
      </w:r>
    </w:p>
    <w:p w:rsidR="00C378F4" w:rsidRDefault="00705FBE">
      <w:pPr>
        <w:widowControl w:val="0"/>
        <w:spacing w:before="190" w:after="0" w:line="281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информации фактического характера, используя зрительные опоры и языковую догадку (время звучания текста/текстов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до 40 секунд);</w:t>
      </w:r>
    </w:p>
    <w:p w:rsidR="00C378F4" w:rsidRDefault="00705FBE">
      <w:pPr>
        <w:widowControl w:val="0"/>
        <w:spacing w:before="190" w:after="0" w:line="281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воспринимать на слух и понимать учебные тексты, построенные на изученном языковом материале, с разной глуби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ной проникновения в их содержание в зависимости от поставленной коммуникативной задачи: с пониманием основного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содержания, с пониманием запрашиваемой информации фактического характера, используя зрительные опоры и языковую догадку (время звучания текста/те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кстов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до 40 секунд).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Смысловое чтение</w:t>
      </w:r>
    </w:p>
    <w:p w:rsidR="00C378F4" w:rsidRDefault="00705FBE">
      <w:pPr>
        <w:widowControl w:val="0"/>
        <w:spacing w:before="178" w:after="0" w:line="271" w:lineRule="auto"/>
        <w:ind w:left="42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читать вслух учебные тексты объёмом до 60 слов, построенные на изученном языковом материале, с соблюдением правил чтения и соответствующей интонации, демонстрируя понимание прочитанного;</w:t>
      </w:r>
    </w:p>
    <w:p w:rsidR="00C378F4" w:rsidRDefault="00705FBE">
      <w:pPr>
        <w:widowControl w:val="0"/>
        <w:spacing w:before="190" w:after="0" w:line="281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читать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про себя и понимать учебные тексты, построенные на изученном языковом материале, с различной глубиной проникновения в их содержание в зависимости от поставленной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коммуникативной задачи: с пониманием основного содержания, с пониманием запрашиваемой информа</w:t>
      </w:r>
      <w:r>
        <w:rPr>
          <w:rFonts w:ascii="Times New Roman" w:eastAsia="Times New Roman" w:hAnsi="Times New Roman" w:cs="Times New Roman"/>
          <w:color w:val="000000"/>
          <w:sz w:val="24"/>
        </w:rPr>
        <w:t>ции, используя зрительные опоры и языковую догадку (объём текста для чтения — до 80 слов).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Письмо</w:t>
      </w:r>
    </w:p>
    <w:p w:rsidR="00C378F4" w:rsidRDefault="00705FBE">
      <w:pPr>
        <w:widowControl w:val="0"/>
        <w:spacing w:before="178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заполнять простые формуляры, сообщая о себе основные сведения, в соответствии с нормами,</w:t>
      </w: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96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240" w:lineRule="auto"/>
        <w:ind w:left="42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принятыми в стране/странах изучаемого языка;</w:t>
      </w:r>
      <w:proofErr w:type="gramEnd"/>
    </w:p>
    <w:p w:rsidR="00C378F4" w:rsidRDefault="00705FBE">
      <w:pPr>
        <w:widowControl w:val="0"/>
        <w:spacing w:before="190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писать с опорой </w:t>
      </w:r>
      <w:r>
        <w:rPr>
          <w:rFonts w:ascii="Times New Roman" w:eastAsia="Times New Roman" w:hAnsi="Times New Roman" w:cs="Times New Roman"/>
          <w:color w:val="000000"/>
          <w:sz w:val="24"/>
        </w:rPr>
        <w:t>на образец короткие поздравления с праздниками (с днём рождения, Новым годом).</w:t>
      </w:r>
    </w:p>
    <w:p w:rsidR="00C378F4" w:rsidRDefault="00705FBE">
      <w:pPr>
        <w:widowControl w:val="0"/>
        <w:spacing w:before="32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ЯЗЫКОВЫЕ ЗНАНИЯ И НАВЫКИ</w:t>
      </w:r>
    </w:p>
    <w:p w:rsidR="00C378F4" w:rsidRDefault="00705FBE">
      <w:pPr>
        <w:widowControl w:val="0"/>
        <w:spacing w:before="166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Фонетическая сторона речи</w:t>
      </w:r>
    </w:p>
    <w:p w:rsidR="00C378F4" w:rsidRDefault="00705FBE">
      <w:pPr>
        <w:widowControl w:val="0"/>
        <w:spacing w:before="178" w:after="0" w:line="271" w:lineRule="auto"/>
        <w:ind w:left="420" w:right="330"/>
        <w:jc w:val="both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>знать буквы алфавита английского языка в правильной последовательности,  фонетически корректно   их   озвучивать и графически корректно воспроизводить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полупечатное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написание букв, буквосочетаний, слов);</w:t>
      </w:r>
    </w:p>
    <w:p w:rsidR="00C378F4" w:rsidRDefault="00705FBE">
      <w:pPr>
        <w:widowControl w:val="0"/>
        <w:spacing w:before="192" w:after="0" w:line="271" w:lineRule="auto"/>
        <w:ind w:left="42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применять правила чтения гласных в открытом и зак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рытом слоге в односложных словах, вычленять некоторые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звукобуковенные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сочетания при анализе знакомых слов; озвучивать транскрипционные знаки, отличать их от букв;</w:t>
      </w:r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читать новые слова согласно основным правилам чтения;</w:t>
      </w:r>
    </w:p>
    <w:p w:rsidR="00C378F4" w:rsidRDefault="00705FBE">
      <w:pPr>
        <w:widowControl w:val="0"/>
        <w:spacing w:before="190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различать на слух и правильно про</w:t>
      </w:r>
      <w:r>
        <w:rPr>
          <w:rFonts w:ascii="Times New Roman" w:eastAsia="Times New Roman" w:hAnsi="Times New Roman" w:cs="Times New Roman"/>
          <w:color w:val="000000"/>
          <w:sz w:val="24"/>
        </w:rPr>
        <w:t>износить слова и фразы/ предложения с соблюдением их ритмико-интонационных особенностей.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Графика, орфография и пунктуация</w:t>
      </w:r>
    </w:p>
    <w:p w:rsidR="00C378F4" w:rsidRDefault="00705FBE">
      <w:pPr>
        <w:widowControl w:val="0"/>
        <w:spacing w:before="178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правильно писать изученные слова;</w:t>
      </w:r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заполнять пропуски словами; дописывать предложения;</w:t>
      </w:r>
    </w:p>
    <w:p w:rsidR="00C378F4" w:rsidRDefault="00705FBE">
      <w:pPr>
        <w:widowControl w:val="0"/>
        <w:spacing w:before="190" w:after="0" w:line="271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правильно расставлять знаки препинания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(точка, вопросительный и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восклицательный знаки в конце предложения) и использовать знак апострофа в сокращённых формах глагола-связки, вспомогательного и модального глаголов.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Лексическая сторона речи</w:t>
      </w:r>
    </w:p>
    <w:p w:rsidR="00C378F4" w:rsidRDefault="00705FBE">
      <w:pPr>
        <w:widowControl w:val="0"/>
        <w:spacing w:before="178" w:after="0" w:line="271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не менее 200 лексических единиц (слов, словосочетаний, речевых клише), обслуживающих ситуации общения в рамках тематики, предусмотренной на первом году обучения;</w:t>
      </w:r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 использовать языковую догадку в распознавании интернациональных слов.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Грамматическая сторона речи</w:t>
      </w:r>
    </w:p>
    <w:p w:rsidR="00C378F4" w:rsidRDefault="00705FBE">
      <w:pPr>
        <w:widowControl w:val="0"/>
        <w:spacing w:before="180" w:after="0" w:line="271" w:lineRule="auto"/>
        <w:ind w:left="42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   распознавать и употреблять в устной и письменной речи различные коммуникативные типы предложений: повествовательные (утвердительные, отрицательные), вопросительные (общий, специальный, вопросы), побудительные (в утвердительн</w:t>
      </w:r>
      <w:r>
        <w:rPr>
          <w:rFonts w:ascii="Times New Roman" w:eastAsia="Times New Roman" w:hAnsi="Times New Roman" w:cs="Times New Roman"/>
          <w:color w:val="000000"/>
          <w:sz w:val="24"/>
        </w:rPr>
        <w:t>ой форме);</w:t>
      </w:r>
      <w:proofErr w:type="gramEnd"/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нераспространённые и распространённые простые предложения;</w:t>
      </w:r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и употреблять в устной и письменной речи предложения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начальным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C378F4" w:rsidRDefault="00705FBE">
      <w:pPr>
        <w:widowControl w:val="0"/>
        <w:spacing w:before="190" w:after="0" w:line="262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и употреблять в устной и письменной речи предложения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начальным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C378F4" w:rsidRDefault="00705FBE">
      <w:pPr>
        <w:widowControl w:val="0"/>
        <w:spacing w:before="190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простые предложения с простым глагольным сказуемым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speaks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.);</w:t>
      </w:r>
    </w:p>
    <w:p w:rsidR="00C378F4" w:rsidRDefault="00705FBE">
      <w:pPr>
        <w:widowControl w:val="0"/>
        <w:spacing w:before="190" w:after="0" w:line="262" w:lineRule="auto"/>
        <w:ind w:left="420" w:right="1008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предложения с составн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ым глагольным сказуемым (I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dance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She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skate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well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.);</w:t>
      </w:r>
      <w:proofErr w:type="gramEnd"/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 распознавать и употреблять в устной и письменной речи предложения с глаголом-связкой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262" w:lineRule="auto"/>
        <w:ind w:left="420"/>
        <w:rPr>
          <w:rFonts w:ascii="Cambria" w:eastAsia="Cambria" w:hAnsi="Cambria" w:cs="Cambria"/>
        </w:rPr>
      </w:pPr>
      <w:proofErr w:type="gramStart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be</w:t>
      </w:r>
      <w:proofErr w:type="gram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Present Simple Tense </w:t>
      </w:r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составе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таких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фраз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</w:rPr>
        <w:t>как</w:t>
      </w: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I’m </w:t>
      </w:r>
      <w:proofErr w:type="spellStart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Dima</w:t>
      </w:r>
      <w:proofErr w:type="spellEnd"/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, I’m eight.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I’m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I’m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sorry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It’s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…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…?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What’s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…?;</w:t>
      </w:r>
      <w:proofErr w:type="gramEnd"/>
    </w:p>
    <w:p w:rsidR="00C378F4" w:rsidRDefault="00705FBE">
      <w:pPr>
        <w:widowControl w:val="0"/>
        <w:spacing w:before="190" w:after="0" w:line="262" w:lineRule="auto"/>
        <w:ind w:left="420" w:right="115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предложения с краткими глагольными формами;</w:t>
      </w:r>
    </w:p>
    <w:p w:rsidR="00C378F4" w:rsidRDefault="00705FBE">
      <w:pPr>
        <w:widowControl w:val="0"/>
        <w:spacing w:before="190" w:after="0" w:line="262" w:lineRule="auto"/>
        <w:ind w:left="420" w:right="100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повелительное наклонение: побудительные предложения в утвердительной форме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</w:rPr>
        <w:t>ome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please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.);</w:t>
      </w:r>
    </w:p>
    <w:p w:rsidR="00C378F4" w:rsidRDefault="00705FBE">
      <w:pPr>
        <w:widowControl w:val="0"/>
        <w:spacing w:before="190" w:after="0" w:line="271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настоящее простое время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в повествовательных (утвердительных и отрицательных) и вопросительных (общий и специальный вопрос) предложениях;</w:t>
      </w:r>
    </w:p>
    <w:p w:rsidR="00C378F4" w:rsidRDefault="00705FBE">
      <w:pPr>
        <w:widowControl w:val="0"/>
        <w:spacing w:before="192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распознавать и употреблять в устной и письменной речи глагольную конструкцию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I’ve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you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…?);</w:t>
      </w:r>
    </w:p>
    <w:p w:rsidR="00C378F4" w:rsidRDefault="00705FBE">
      <w:pPr>
        <w:widowControl w:val="0"/>
        <w:spacing w:before="190" w:after="0" w:line="271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—  распознавать и употреблять в устной и письменной речи модальный глагол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can’t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для выражения умения (I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ride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bike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.) и отсутствия у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мения (I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can’t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ride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bike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для получения разрешения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?);</w:t>
      </w:r>
    </w:p>
    <w:p w:rsidR="00C378F4" w:rsidRDefault="00705FBE">
      <w:pPr>
        <w:widowControl w:val="0"/>
        <w:spacing w:before="190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:rsidR="00C378F4" w:rsidRDefault="00705FBE">
      <w:pPr>
        <w:widowControl w:val="0"/>
        <w:spacing w:before="190" w:after="0" w:line="262" w:lineRule="auto"/>
        <w:ind w:left="420" w:right="86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знавать и употреблять в устной и письменной речи множественное число существительных, образованное по правилам и исключения: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pens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C378F4" w:rsidRDefault="00705FBE">
      <w:pPr>
        <w:widowControl w:val="0"/>
        <w:spacing w:before="190" w:after="0" w:line="262" w:lineRule="auto"/>
        <w:ind w:left="420" w:right="100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личные и притяжательные местоимения;</w:t>
      </w:r>
    </w:p>
    <w:p w:rsidR="00C378F4" w:rsidRDefault="00705FBE">
      <w:pPr>
        <w:widowControl w:val="0"/>
        <w:spacing w:before="190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авать и употреблять в устной и письменной речи указательные местоимения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C378F4" w:rsidRDefault="00705FBE">
      <w:pPr>
        <w:widowControl w:val="0"/>
        <w:spacing w:before="190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количественные числительные (1—12);</w:t>
      </w:r>
    </w:p>
    <w:p w:rsidR="00C378F4" w:rsidRDefault="00705FBE">
      <w:pPr>
        <w:widowControl w:val="0"/>
        <w:spacing w:before="190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и употреблять в устной и письменной речи вопросительные слова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who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where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many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C378F4" w:rsidRDefault="00705FBE">
      <w:pPr>
        <w:widowControl w:val="0"/>
        <w:spacing w:before="190" w:after="0" w:line="240" w:lineRule="auto"/>
        <w:jc w:val="center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и употреблять в устной и письменной речи предлоги места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near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under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C378F4" w:rsidRDefault="00705FBE">
      <w:pPr>
        <w:widowControl w:val="0"/>
        <w:spacing w:before="192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и употреблять в устной и письменной речи союзы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(при однородных членах).</w:t>
      </w:r>
    </w:p>
    <w:p w:rsidR="00C378F4" w:rsidRDefault="00705FBE">
      <w:pPr>
        <w:widowControl w:val="0"/>
        <w:spacing w:before="32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СОЦИОКУЛЬТУРНЫЕ ЗНАНИЯ И УМЕНИЯ</w:t>
      </w:r>
    </w:p>
    <w:p w:rsidR="00C378F4" w:rsidRDefault="00705FBE">
      <w:pPr>
        <w:widowControl w:val="0"/>
        <w:spacing w:before="226" w:after="0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владеть отдельными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элементами речевого поведенческого этикета, принятыми  в  англоязычной  среде, в некоторых ситуациях общения: приветствие, прощание, знакомство, выражение благодарности, извинение, поздравление с днём рождения, Новым </w:t>
      </w:r>
      <w:r>
        <w:rPr>
          <w:rFonts w:ascii="Times New Roman" w:eastAsia="Times New Roman" w:hAnsi="Times New Roman" w:cs="Times New Roman"/>
          <w:color w:val="000000"/>
          <w:sz w:val="24"/>
        </w:rPr>
        <w:t>годом, Рождеством;</w:t>
      </w:r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знать названия родной страны и страны/стран изучаемого языка и их столиц.</w:t>
      </w:r>
    </w:p>
    <w:p w:rsidR="00C378F4" w:rsidRDefault="00705FBE">
      <w:pPr>
        <w:widowControl w:val="0"/>
        <w:spacing w:before="32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3 КЛАСС</w:t>
      </w:r>
    </w:p>
    <w:p w:rsidR="00C378F4" w:rsidRDefault="00705FBE">
      <w:pPr>
        <w:widowControl w:val="0"/>
        <w:spacing w:before="166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КОММУНИКАТИВНЫЕ УМЕНИЯ </w:t>
      </w:r>
    </w:p>
    <w:p w:rsidR="00C378F4" w:rsidRDefault="00705FBE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Говорение</w:t>
      </w:r>
    </w:p>
    <w:p w:rsidR="00C378F4" w:rsidRDefault="00705FBE">
      <w:pPr>
        <w:widowControl w:val="0"/>
        <w:spacing w:before="178" w:after="0" w:line="240" w:lineRule="auto"/>
        <w:ind w:left="42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  вести разные виды диалогов (диалог этикетного характера, диалог-побуждение, диалог-</w:t>
      </w:r>
      <w:proofErr w:type="gramEnd"/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вести разные виды диалогов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(диалог этикетного характера, диалог-побуждение, диалог-расспрос) в стандартных ситуациях неофициального общения, с вербальными и/или зрительными опорами в рамках изучаемой тематики с соблюдением норм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речевого этикета, принятого в стране/странах изучаемог</w:t>
      </w:r>
      <w:r>
        <w:rPr>
          <w:rFonts w:ascii="Times New Roman" w:eastAsia="Times New Roman" w:hAnsi="Times New Roman" w:cs="Times New Roman"/>
          <w:color w:val="000000"/>
          <w:sz w:val="24"/>
        </w:rPr>
        <w:t>о языка (не менее 4 реплик со стороны каждого собеседника);</w:t>
      </w:r>
    </w:p>
    <w:p w:rsidR="00C378F4" w:rsidRDefault="00705FBE">
      <w:pPr>
        <w:widowControl w:val="0"/>
        <w:spacing w:before="190" w:after="0" w:line="271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создавать устные связные монологические высказывания (описание; повествование/рассказ) в рамках изучаемой тематики объёмом не менее 4 фраз с вербальными и/или зрительными опорами;</w:t>
      </w:r>
    </w:p>
    <w:p w:rsidR="00C378F4" w:rsidRDefault="00705FBE">
      <w:pPr>
        <w:widowControl w:val="0"/>
        <w:spacing w:before="190" w:after="0" w:line="262" w:lineRule="auto"/>
        <w:ind w:left="42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передавать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основное содержание прочитанного текста с вербальными и/или зрительными опорами (объём монологического высказывания — не менее 4 фраз).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Аудирование</w:t>
      </w:r>
      <w:proofErr w:type="spellEnd"/>
    </w:p>
    <w:p w:rsidR="00C378F4" w:rsidRDefault="00705FBE">
      <w:pPr>
        <w:widowControl w:val="0"/>
        <w:spacing w:before="180" w:after="0" w:line="262" w:lineRule="auto"/>
        <w:ind w:left="42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>воспринимать на слух и понимать речь учителя и одноклассников вербально/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невербально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реагировать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услышанное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C378F4" w:rsidRDefault="00705FBE">
      <w:pPr>
        <w:widowControl w:val="0"/>
        <w:spacing w:before="190" w:after="0" w:line="281" w:lineRule="auto"/>
        <w:ind w:left="42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  воспринимать на слух и понимать учебные тексты, построенные на изученном языковом материале, с разной глубиной проникновения в их содержание 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со зрительной опорой и с использованием языковой, в том числе контекстуальной, догадки (время звучания тек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ста/текстов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до 1 минуты).</w:t>
      </w:r>
      <w:proofErr w:type="gramEnd"/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Смысловое чтение</w:t>
      </w:r>
    </w:p>
    <w:p w:rsidR="00C378F4" w:rsidRDefault="00705FBE">
      <w:pPr>
        <w:widowControl w:val="0"/>
        <w:spacing w:before="178" w:after="0" w:line="271" w:lineRule="auto"/>
        <w:ind w:left="42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C378F4" w:rsidRDefault="00705FBE">
      <w:pPr>
        <w:widowControl w:val="0"/>
        <w:spacing w:before="190" w:after="0" w:line="281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ч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коммуникативной задачи: с пониманием основного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содержания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,с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пониманием запрашиваемой информации, со зрительной опорой и  без  опоры,  а  также  с  использованием  языковой, в том числе контекстуальной, догадки (объём текста/текстов для чтения — до 130 слов</w:t>
      </w:r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Письмо</w:t>
      </w:r>
    </w:p>
    <w:p w:rsidR="00C378F4" w:rsidRDefault="00705FBE">
      <w:pPr>
        <w:widowControl w:val="0"/>
        <w:spacing w:before="180" w:after="0" w:line="262" w:lineRule="auto"/>
        <w:ind w:left="42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заполнять анкеты и формуляры с указанием личной информации: имя, фамилия, возраст, страна проживания, любимые занятия и т. д.;</w:t>
      </w:r>
    </w:p>
    <w:p w:rsidR="00C378F4" w:rsidRDefault="00705FBE">
      <w:pPr>
        <w:widowControl w:val="0"/>
        <w:spacing w:before="192" w:after="0" w:line="262" w:lineRule="auto"/>
        <w:ind w:left="42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писать с опорой на образец поздравления с днем рождения, Новым годом, Рождеством с выражением пожеланий;</w:t>
      </w:r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созда</w:t>
      </w:r>
      <w:r>
        <w:rPr>
          <w:rFonts w:ascii="Times New Roman" w:eastAsia="Times New Roman" w:hAnsi="Times New Roman" w:cs="Times New Roman"/>
          <w:color w:val="000000"/>
          <w:sz w:val="24"/>
        </w:rPr>
        <w:t>вать подписи к иллюстрациям с пояснением, что на них изображено.</w:t>
      </w:r>
    </w:p>
    <w:p w:rsidR="00C378F4" w:rsidRDefault="00705FBE">
      <w:pPr>
        <w:widowControl w:val="0"/>
        <w:spacing w:before="32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ЯЗЫКОВЫЕ ЗНАНИЯ И НАВЫКИ</w:t>
      </w:r>
    </w:p>
    <w:p w:rsidR="00C378F4" w:rsidRDefault="00705FBE">
      <w:pPr>
        <w:widowControl w:val="0"/>
        <w:spacing w:before="166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Фонетическая сторона речи</w:t>
      </w:r>
    </w:p>
    <w:p w:rsidR="00C378F4" w:rsidRDefault="00705FBE">
      <w:pPr>
        <w:widowControl w:val="0"/>
        <w:spacing w:before="178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применять правила чтения гласных в третьем типе слога (гласная +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</w:t>
      </w:r>
    </w:p>
    <w:p w:rsidR="00C378F4" w:rsidRDefault="00705FBE">
      <w:pPr>
        <w:widowControl w:val="0"/>
        <w:spacing w:before="190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>применять правила чтения сложных сочетаний букв (например,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ight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в односложных, двусложных и многосложных словах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night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</w:t>
      </w:r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читать новые слова согласно основным правилам чтения;</w:t>
      </w:r>
    </w:p>
    <w:p w:rsidR="00C378F4" w:rsidRDefault="00705FBE">
      <w:pPr>
        <w:widowControl w:val="0"/>
        <w:spacing w:before="190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различать на слух и правильно произносить слова и ф</w:t>
      </w:r>
      <w:r>
        <w:rPr>
          <w:rFonts w:ascii="Times New Roman" w:eastAsia="Times New Roman" w:hAnsi="Times New Roman" w:cs="Times New Roman"/>
          <w:color w:val="000000"/>
          <w:sz w:val="24"/>
        </w:rPr>
        <w:t>разы/ предложения с соблюдением их ритмико-интонационных особенностей.</w:t>
      </w: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120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Графика, орфография и пунктуация</w:t>
      </w:r>
    </w:p>
    <w:p w:rsidR="00C378F4" w:rsidRDefault="00705FBE">
      <w:pPr>
        <w:widowControl w:val="0"/>
        <w:spacing w:before="178" w:after="0" w:line="240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правильно писать изученные слова;</w:t>
      </w:r>
    </w:p>
    <w:p w:rsidR="00C378F4" w:rsidRDefault="00705FBE">
      <w:pPr>
        <w:widowControl w:val="0"/>
        <w:spacing w:before="190" w:after="0" w:line="262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правильно расставлять знаки препинания (точка, вопросительный и восклицательный знаки в конце предложения, апо</w:t>
      </w:r>
      <w:r>
        <w:rPr>
          <w:rFonts w:ascii="Times New Roman" w:eastAsia="Times New Roman" w:hAnsi="Times New Roman" w:cs="Times New Roman"/>
          <w:color w:val="000000"/>
          <w:sz w:val="24"/>
        </w:rPr>
        <w:t>строф).</w:t>
      </w:r>
    </w:p>
    <w:p w:rsidR="00C378F4" w:rsidRDefault="00705FBE">
      <w:pPr>
        <w:widowControl w:val="0"/>
        <w:spacing w:before="178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Лексическая сторона речи</w:t>
      </w:r>
    </w:p>
    <w:p w:rsidR="00C378F4" w:rsidRDefault="00705FBE">
      <w:pPr>
        <w:widowControl w:val="0"/>
        <w:spacing w:before="178" w:after="0" w:line="271" w:lineRule="auto"/>
        <w:ind w:left="24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на первом году обучения;</w:t>
      </w:r>
    </w:p>
    <w:p w:rsidR="00C378F4" w:rsidRDefault="00705FBE">
      <w:pPr>
        <w:widowControl w:val="0"/>
        <w:spacing w:before="192" w:after="0" w:line="271" w:lineRule="auto"/>
        <w:ind w:left="24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образовыва</w:t>
      </w:r>
      <w:r>
        <w:rPr>
          <w:rFonts w:ascii="Times New Roman" w:eastAsia="Times New Roman" w:hAnsi="Times New Roman" w:cs="Times New Roman"/>
          <w:color w:val="000000"/>
          <w:sz w:val="24"/>
        </w:rPr>
        <w:t>ть родственные слова с использованием основных способов словообразования: аффиксации (суффиксы числительных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и словосложения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football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snowman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705FBE">
      <w:pPr>
        <w:widowControl w:val="0"/>
        <w:spacing w:before="178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Грамматическая сторона речи</w:t>
      </w:r>
    </w:p>
    <w:p w:rsidR="00C378F4" w:rsidRDefault="00705FBE">
      <w:pPr>
        <w:widowControl w:val="0"/>
        <w:spacing w:before="178" w:after="0" w:line="262" w:lineRule="auto"/>
        <w:ind w:left="24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>распознавать и употреблять в устной и письменной речи побудительные предложения в отрицательной форме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Don’t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talk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please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.);</w:t>
      </w:r>
    </w:p>
    <w:p w:rsidR="00C378F4" w:rsidRDefault="00705FBE">
      <w:pPr>
        <w:widowControl w:val="0"/>
        <w:spacing w:before="190" w:after="0" w:line="262" w:lineRule="auto"/>
        <w:ind w:left="24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и употреблять в устной и письменной речи предложения с начальным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br</w:t>
      </w:r>
      <w:r>
        <w:rPr>
          <w:rFonts w:ascii="Times New Roman" w:eastAsia="Times New Roman" w:hAnsi="Times New Roman" w:cs="Times New Roman"/>
          <w:color w:val="000000"/>
          <w:sz w:val="24"/>
        </w:rPr>
        <w:t>idge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across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river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There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mountains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south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.);</w:t>
      </w:r>
      <w:proofErr w:type="gramEnd"/>
    </w:p>
    <w:p w:rsidR="00C378F4" w:rsidRDefault="00705FBE">
      <w:pPr>
        <w:widowControl w:val="0"/>
        <w:spacing w:before="190" w:after="0" w:line="262" w:lineRule="auto"/>
        <w:ind w:left="24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конструкции с глаголами на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like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enjoy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doing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something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C378F4" w:rsidRDefault="00705FBE">
      <w:pPr>
        <w:widowControl w:val="0"/>
        <w:spacing w:before="190" w:after="0" w:line="240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и употреблять в устной и письменной речи конструкцию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I’d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li</w:t>
      </w:r>
      <w:r>
        <w:rPr>
          <w:rFonts w:ascii="Times New Roman" w:eastAsia="Times New Roman" w:hAnsi="Times New Roman" w:cs="Times New Roman"/>
          <w:color w:val="000000"/>
          <w:sz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…;</w:t>
      </w:r>
    </w:p>
    <w:p w:rsidR="00C378F4" w:rsidRDefault="00705FBE">
      <w:pPr>
        <w:widowControl w:val="0"/>
        <w:spacing w:before="190" w:after="0" w:line="271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и употреблять в устной и письменной речи правильные и неправильные глаголы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повествовательных (утвердительных и отрицательных) и вопросительных (общий и специальный вопрос) предложениях;</w:t>
      </w:r>
    </w:p>
    <w:p w:rsidR="00C378F4" w:rsidRDefault="00705FBE">
      <w:pPr>
        <w:widowControl w:val="0"/>
        <w:spacing w:before="190" w:after="0" w:line="262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</w:t>
      </w:r>
      <w:r>
        <w:rPr>
          <w:rFonts w:ascii="Times New Roman" w:eastAsia="Times New Roman" w:hAnsi="Times New Roman" w:cs="Times New Roman"/>
          <w:color w:val="000000"/>
          <w:sz w:val="24"/>
        </w:rPr>
        <w:t>еблять в устной и письменной речи существительные в притяжательном падеже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Possessive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C);</w:t>
      </w:r>
    </w:p>
    <w:p w:rsidR="00C378F4" w:rsidRDefault="00705FBE">
      <w:pPr>
        <w:widowControl w:val="0"/>
        <w:spacing w:before="190" w:after="0" w:line="262" w:lineRule="auto"/>
        <w:ind w:left="24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и употреблять в устной и письменной речи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выражающие количество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исчисляемыми и неисчисляемыми существительными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much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many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lot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</w:t>
      </w:r>
    </w:p>
    <w:p w:rsidR="00C378F4" w:rsidRDefault="00705FBE">
      <w:pPr>
        <w:widowControl w:val="0"/>
        <w:spacing w:before="192" w:after="0" w:line="240" w:lineRule="auto"/>
        <w:jc w:val="center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навать и употреблять в устной и письменной речи наречия частотности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usually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often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C378F4" w:rsidRDefault="00705FBE">
      <w:pPr>
        <w:widowControl w:val="0"/>
        <w:spacing w:before="192" w:after="0" w:line="262" w:lineRule="auto"/>
        <w:ind w:left="24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—  распознавать и употреблять в устной и письменной речи личные местоимения в объектном падеже;</w:t>
      </w:r>
    </w:p>
    <w:p w:rsidR="00C378F4" w:rsidRDefault="00705FBE">
      <w:pPr>
        <w:widowControl w:val="0"/>
        <w:spacing w:before="190" w:after="0" w:line="262" w:lineRule="auto"/>
        <w:ind w:left="24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указательные местои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мения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those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C378F4" w:rsidRDefault="00705FBE">
      <w:pPr>
        <w:widowControl w:val="0"/>
        <w:spacing w:before="190" w:after="0" w:line="262" w:lineRule="auto"/>
        <w:ind w:left="24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и употреблять в устной и письменной речи неопределённые местоимения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some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 в  повествовательных и вопросительных предложениях;</w:t>
      </w:r>
    </w:p>
    <w:p w:rsidR="00C378F4" w:rsidRDefault="00705FBE">
      <w:pPr>
        <w:widowControl w:val="0"/>
        <w:spacing w:before="190" w:after="0" w:line="262" w:lineRule="auto"/>
        <w:ind w:left="24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и употреблять в устной и письменной речи вопросительные слова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when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whose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why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C378F4" w:rsidRDefault="00705FBE">
      <w:pPr>
        <w:widowControl w:val="0"/>
        <w:spacing w:before="190" w:after="0" w:line="262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количественные числительные (13—100);</w:t>
      </w:r>
    </w:p>
    <w:p w:rsidR="00C378F4" w:rsidRDefault="00705FBE">
      <w:pPr>
        <w:widowControl w:val="0"/>
        <w:spacing w:before="190" w:after="0" w:line="240" w:lineRule="auto"/>
        <w:jc w:val="center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порядковые числительные (1—30);</w:t>
      </w:r>
    </w:p>
    <w:p w:rsidR="00C378F4" w:rsidRDefault="00705FBE">
      <w:pPr>
        <w:widowControl w:val="0"/>
        <w:spacing w:before="190" w:after="0" w:line="240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распознавать и употреблять в устной и письменной речи предлог направления движения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C378F4" w:rsidRPr="00705FBE" w:rsidRDefault="00705FBE">
      <w:pPr>
        <w:widowControl w:val="0"/>
        <w:spacing w:after="0" w:line="240" w:lineRule="auto"/>
        <w:ind w:left="420"/>
        <w:rPr>
          <w:rFonts w:ascii="Cambria" w:eastAsia="Cambria" w:hAnsi="Cambria" w:cs="Cambria"/>
          <w:lang w:val="en-US"/>
        </w:rPr>
      </w:pPr>
      <w:r w:rsidRPr="00705FBE">
        <w:rPr>
          <w:rFonts w:ascii="Times New Roman" w:eastAsia="Times New Roman" w:hAnsi="Times New Roman" w:cs="Times New Roman"/>
          <w:color w:val="000000"/>
          <w:sz w:val="24"/>
          <w:lang w:val="en-US"/>
        </w:rPr>
        <w:t>(We went to Moscow last year.);</w:t>
      </w:r>
    </w:p>
    <w:p w:rsidR="00C378F4" w:rsidRDefault="00705FBE">
      <w:pPr>
        <w:widowControl w:val="0"/>
        <w:spacing w:before="190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и употреблять в устной и письменной речи предлоги места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next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front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behind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C378F4" w:rsidRDefault="00705FBE">
      <w:pPr>
        <w:widowControl w:val="0"/>
        <w:spacing w:before="190" w:after="0" w:line="262" w:lineRule="auto"/>
        <w:ind w:left="42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тной и письменной речи предлоги времени: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выражениях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o’clock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morning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Monday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C378F4" w:rsidRDefault="00705FBE">
      <w:pPr>
        <w:widowControl w:val="0"/>
        <w:spacing w:before="32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СОЦИОКУЛЬТУРНЫЕ ЗНАНИЯ И УМЕНИЯ</w:t>
      </w:r>
    </w:p>
    <w:p w:rsidR="00C378F4" w:rsidRDefault="00705FBE">
      <w:pPr>
        <w:widowControl w:val="0"/>
        <w:spacing w:before="226" w:after="0" w:line="278" w:lineRule="auto"/>
        <w:ind w:left="420" w:right="144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—  владеть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элементами речевого поведенческого этикета, принятыми в англоязычной среде, в некоторых си</w:t>
      </w:r>
      <w:r>
        <w:rPr>
          <w:rFonts w:ascii="Times New Roman" w:eastAsia="Times New Roman" w:hAnsi="Times New Roman" w:cs="Times New Roman"/>
          <w:color w:val="000000"/>
          <w:sz w:val="24"/>
        </w:rPr>
        <w:t>туациях общения (приветствие, прощание, знакомство, просьба, выражение благодарности, извинение,  поздравление с днём рождения, Новым годом, Рождеством);</w:t>
      </w:r>
      <w:proofErr w:type="gramEnd"/>
    </w:p>
    <w:p w:rsidR="00C378F4" w:rsidRDefault="00705FBE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кратко представлять свою страну и страну/страны изучаемого языка на английском языке.</w:t>
      </w:r>
    </w:p>
    <w:p w:rsidR="00C378F4" w:rsidRDefault="00705FBE">
      <w:pPr>
        <w:widowControl w:val="0"/>
        <w:spacing w:before="32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4 КЛАСС</w:t>
      </w:r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КОММУНИКАТИВНЫЕ УМЕНИЯ</w:t>
      </w:r>
    </w:p>
    <w:p w:rsidR="00C378F4" w:rsidRDefault="00705FBE">
      <w:pPr>
        <w:widowControl w:val="0"/>
        <w:spacing w:before="166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Говорение</w:t>
      </w:r>
    </w:p>
    <w:p w:rsidR="00C378F4" w:rsidRDefault="00705FBE">
      <w:pPr>
        <w:widowControl w:val="0"/>
        <w:spacing w:before="178" w:after="0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вести разные виды диалогов (диалог этикетного характера, диалог-побуждение, диалог-расспрос) на основе вербальных и/или зрительных опор с соблюдением норм речевого этикета, принятого в стране/странах изучаемого языка (не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менее 4—5 реплик со стороны каждого собеседника);</w:t>
      </w:r>
    </w:p>
    <w:p w:rsidR="00C378F4" w:rsidRDefault="00705FBE">
      <w:pPr>
        <w:widowControl w:val="0"/>
        <w:spacing w:before="190" w:after="0" w:line="271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вести диалог — разговор по телефону с опорой на картинки, фотографии и/или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ключевые слова в стандартных ситуациях неофициального общения с соблюдением норм речевого этикета в объёме не менее 4—5 реплик </w:t>
      </w:r>
      <w:r>
        <w:rPr>
          <w:rFonts w:ascii="Times New Roman" w:eastAsia="Times New Roman" w:hAnsi="Times New Roman" w:cs="Times New Roman"/>
          <w:color w:val="000000"/>
          <w:sz w:val="24"/>
        </w:rPr>
        <w:t>со стороны каждого собеседника;</w:t>
      </w:r>
    </w:p>
    <w:p w:rsidR="00C378F4" w:rsidRDefault="00705FBE">
      <w:pPr>
        <w:widowControl w:val="0"/>
        <w:spacing w:before="190" w:after="0" w:line="271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создавать устные связные монологические высказывания (описание, рассуждение;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повествование/сообщение) с вербальными и/или зрительными опорами в рамках тематического содержания речи для 4 класса (объём монологического выс</w:t>
      </w:r>
      <w:r>
        <w:rPr>
          <w:rFonts w:ascii="Times New Roman" w:eastAsia="Times New Roman" w:hAnsi="Times New Roman" w:cs="Times New Roman"/>
          <w:color w:val="000000"/>
          <w:sz w:val="24"/>
        </w:rPr>
        <w:t>казывания — не менее 4—5 фраз);</w:t>
      </w:r>
    </w:p>
    <w:p w:rsidR="00C378F4" w:rsidRDefault="00705FBE">
      <w:pPr>
        <w:widowControl w:val="0"/>
        <w:spacing w:before="190" w:after="0" w:line="262" w:lineRule="auto"/>
        <w:ind w:left="420" w:right="86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создавать устные связные монологические высказывания по образцу; выражать своё отношение к предмету речи;</w:t>
      </w:r>
    </w:p>
    <w:p w:rsidR="00C378F4" w:rsidRDefault="00705FBE">
      <w:pPr>
        <w:widowControl w:val="0"/>
        <w:spacing w:before="192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передавать основное содержание прочитанного текста с вербальными и/или зрительными опорами в объёме не менее 4—5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фраз.</w:t>
      </w:r>
    </w:p>
    <w:p w:rsidR="00C378F4" w:rsidRDefault="00705FBE">
      <w:pPr>
        <w:widowControl w:val="0"/>
        <w:spacing w:before="190" w:after="0" w:line="262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представлять результаты выполненной проектной работы, в том числе подбирая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иллюстративный материал (рисунки, фото) к тексту выступления, в объёме не менее 4—5 фраз.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Аудирование</w:t>
      </w:r>
      <w:proofErr w:type="spellEnd"/>
    </w:p>
    <w:p w:rsidR="00C378F4" w:rsidRDefault="00705FBE">
      <w:pPr>
        <w:widowControl w:val="0"/>
        <w:spacing w:before="178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воспринимать на слух и понимать речь учителя и одноклассников, ве</w:t>
      </w:r>
      <w:r>
        <w:rPr>
          <w:rFonts w:ascii="Times New Roman" w:eastAsia="Times New Roman" w:hAnsi="Times New Roman" w:cs="Times New Roman"/>
          <w:color w:val="000000"/>
          <w:sz w:val="24"/>
        </w:rPr>
        <w:t>рбально/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невербально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реагировать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услышанное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C378F4" w:rsidRDefault="00705FBE">
      <w:pPr>
        <w:widowControl w:val="0"/>
        <w:spacing w:before="190" w:after="0" w:line="281" w:lineRule="auto"/>
        <w:ind w:left="42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  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до 1 м</w:t>
      </w:r>
      <w:r>
        <w:rPr>
          <w:rFonts w:ascii="Times New Roman" w:eastAsia="Times New Roman" w:hAnsi="Times New Roman" w:cs="Times New Roman"/>
          <w:color w:val="000000"/>
          <w:sz w:val="24"/>
        </w:rPr>
        <w:t>инуты).</w:t>
      </w:r>
      <w:proofErr w:type="gramEnd"/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Смысловое чтение</w:t>
      </w:r>
    </w:p>
    <w:p w:rsidR="00C378F4" w:rsidRDefault="00705FBE">
      <w:pPr>
        <w:widowControl w:val="0"/>
        <w:spacing w:before="178" w:after="0" w:line="271" w:lineRule="auto"/>
        <w:ind w:left="42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C378F4" w:rsidRDefault="00705FBE">
      <w:pPr>
        <w:widowControl w:val="0"/>
        <w:spacing w:before="190" w:after="0" w:line="281" w:lineRule="auto"/>
        <w:ind w:left="42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читать про себя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</w:t>
      </w:r>
      <w:r>
        <w:rPr>
          <w:rFonts w:ascii="Times New Roman" w:eastAsia="Times New Roman" w:hAnsi="Times New Roman" w:cs="Times New Roman"/>
          <w:color w:val="000000"/>
          <w:sz w:val="24"/>
        </w:rPr>
        <w:t>опорой и без опоры, с использованием языковой, в том числе контекстуальной, догадки  (объём текста/текстов  для  чтения  —  до 160 слов;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—   прогнозировать содержание текста на основе заголовка;</w:t>
      </w:r>
    </w:p>
    <w:p w:rsidR="00C378F4" w:rsidRDefault="00705FBE">
      <w:pPr>
        <w:widowControl w:val="0"/>
        <w:spacing w:before="192" w:after="0" w:line="262" w:lineRule="auto"/>
        <w:ind w:left="420" w:right="129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читать про  себя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несплошные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 тексты  (таблицы,  диаграммы </w:t>
      </w:r>
      <w:r>
        <w:rPr>
          <w:rFonts w:ascii="Times New Roman" w:eastAsia="Times New Roman" w:hAnsi="Times New Roman" w:cs="Times New Roman"/>
          <w:color w:val="000000"/>
          <w:sz w:val="24"/>
        </w:rPr>
        <w:t>и т. д.) и понимать представленную в них информацию.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Письмо</w:t>
      </w:r>
    </w:p>
    <w:p w:rsidR="00C378F4" w:rsidRDefault="00705FBE">
      <w:pPr>
        <w:widowControl w:val="0"/>
        <w:spacing w:before="178" w:after="0" w:line="262" w:lineRule="auto"/>
        <w:ind w:left="42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—  заполнять анкеты и формуляры с указанием личной информации: имя, фамилия, возраст, место жительства (страна проживания, город), любимые занятия и т. д.;</w:t>
      </w:r>
    </w:p>
    <w:p w:rsidR="00C378F4" w:rsidRDefault="00705FBE">
      <w:pPr>
        <w:widowControl w:val="0"/>
        <w:spacing w:before="190" w:after="0" w:line="262" w:lineRule="auto"/>
        <w:ind w:left="42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писать с опорой на образец поздравлен</w:t>
      </w:r>
      <w:r>
        <w:rPr>
          <w:rFonts w:ascii="Times New Roman" w:eastAsia="Times New Roman" w:hAnsi="Times New Roman" w:cs="Times New Roman"/>
          <w:color w:val="000000"/>
          <w:sz w:val="24"/>
        </w:rPr>
        <w:t>ия с днем рождения, Новым годом, Рождеством с выражением пожеланий;</w:t>
      </w:r>
    </w:p>
    <w:p w:rsidR="00C378F4" w:rsidRDefault="00705FBE">
      <w:pPr>
        <w:widowControl w:val="0"/>
        <w:spacing w:before="190" w:after="0" w:line="262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писать с опорой на образец электронное сообщение личного характера (объём сообщения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о 50 слов).</w:t>
      </w:r>
    </w:p>
    <w:p w:rsidR="00C378F4" w:rsidRDefault="00705FBE">
      <w:pPr>
        <w:widowControl w:val="0"/>
        <w:spacing w:before="32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ЯЗЫКОВЫЕ ЗНАНИЯ И НАВЫКИ</w:t>
      </w:r>
    </w:p>
    <w:p w:rsidR="00C378F4" w:rsidRDefault="00705FBE">
      <w:pPr>
        <w:widowControl w:val="0"/>
        <w:spacing w:before="166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Фонетическая сторона речи</w:t>
      </w:r>
    </w:p>
    <w:p w:rsidR="00C378F4" w:rsidRDefault="00705FBE">
      <w:pPr>
        <w:widowControl w:val="0"/>
        <w:spacing w:before="178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>читать новые слова согласно основным правилам чтения;</w:t>
      </w:r>
    </w:p>
    <w:p w:rsidR="00C378F4" w:rsidRDefault="00705FBE">
      <w:pPr>
        <w:widowControl w:val="0"/>
        <w:spacing w:before="190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различать на слух и правильно произносить слова и фразы/ предложения с соблюдением их ритмико-интонационных особенностей.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Графика, орфография и пунктуация</w:t>
      </w:r>
    </w:p>
    <w:p w:rsidR="00C378F4" w:rsidRDefault="00705FBE">
      <w:pPr>
        <w:widowControl w:val="0"/>
        <w:spacing w:before="178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 правильно писать изученные слова;</w:t>
      </w:r>
    </w:p>
    <w:p w:rsidR="00C378F4" w:rsidRDefault="00705FBE">
      <w:pPr>
        <w:widowControl w:val="0"/>
        <w:spacing w:before="192" w:after="0" w:line="262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>правильно расставлять знаки препинания (точка, вопросительный и восклицательный знаки в конце предложения, апостроф, запятая при перечислении).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Лексическая сторона речи</w:t>
      </w:r>
    </w:p>
    <w:p w:rsidR="00C378F4" w:rsidRDefault="00705FBE">
      <w:pPr>
        <w:widowControl w:val="0"/>
        <w:spacing w:before="178" w:after="0" w:line="271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не менее 500 лексических едини</w:t>
      </w:r>
      <w:r>
        <w:rPr>
          <w:rFonts w:ascii="Times New Roman" w:eastAsia="Times New Roman" w:hAnsi="Times New Roman" w:cs="Times New Roman"/>
          <w:color w:val="000000"/>
          <w:sz w:val="24"/>
        </w:rPr>
        <w:t>ц (слов, словосочетаний, речевых включая 350 лексических единиц, освоенных в предшествующие годы обучения;</w:t>
      </w:r>
    </w:p>
    <w:p w:rsidR="00C378F4" w:rsidRDefault="00705FBE">
      <w:pPr>
        <w:widowControl w:val="0"/>
        <w:spacing w:before="190" w:after="0" w:line="271" w:lineRule="auto"/>
        <w:ind w:left="420" w:right="724"/>
        <w:jc w:val="both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образовывать родственные слова с использованием основных способов словообразования: аффиксации (суффиксы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teacher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</w:rPr>
        <w:t>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artist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), словосложения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blackboard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), конверсии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play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play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</w:t>
      </w:r>
    </w:p>
    <w:p w:rsidR="00C378F4" w:rsidRDefault="00705FBE">
      <w:pPr>
        <w:widowControl w:val="0"/>
        <w:spacing w:before="190" w:after="0" w:line="271" w:lineRule="auto"/>
        <w:ind w:left="420" w:right="724"/>
        <w:jc w:val="both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образовывать родственные слова с использованием основных способов словообразования: аффиксации (суффиксы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teacher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actor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artist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), словосложения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blackb</w:t>
      </w:r>
      <w:r>
        <w:rPr>
          <w:rFonts w:ascii="Times New Roman" w:eastAsia="Times New Roman" w:hAnsi="Times New Roman" w:cs="Times New Roman"/>
          <w:color w:val="000000"/>
          <w:sz w:val="24"/>
        </w:rPr>
        <w:t>oard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), конверсии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play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play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C378F4" w:rsidRDefault="00705FBE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Грамматическая сторона речи</w:t>
      </w: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132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341" w:lineRule="auto"/>
        <w:ind w:left="42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и употреблять в устной и письменной речи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повествовательных (утвердительных и отрицательных), вопросительных (общий и специальный вопрос) предложе</w:t>
      </w:r>
      <w:r>
        <w:rPr>
          <w:rFonts w:ascii="Times New Roman" w:eastAsia="Times New Roman" w:hAnsi="Times New Roman" w:cs="Times New Roman"/>
          <w:color w:val="000000"/>
          <w:sz w:val="24"/>
        </w:rPr>
        <w:t>ниях;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и употреблять в устной и письменной речи конструкцию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going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Future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для выражения будущего действия;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и употреблять в устной и письменной речи модальные глаголы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долженствования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must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  <w:proofErr w:type="gramEnd"/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—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распознавать и употреблять в устной и письменной речи отрицательное местоимение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;—  распознавать и употреблять в устной и письменной речи степени сравнения прилагательных (формы, образованные по правилу и исключения: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good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better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wor</w:t>
      </w:r>
      <w:r>
        <w:rPr>
          <w:rFonts w:ascii="Times New Roman" w:eastAsia="Times New Roman" w:hAnsi="Times New Roman" w:cs="Times New Roman"/>
          <w:color w:val="000000"/>
          <w:sz w:val="24"/>
        </w:rPr>
        <w:t>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worst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наречия времени;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обозначение даты и года;</w:t>
      </w:r>
      <w:proofErr w:type="gramEnd"/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распознавать и употреблять в устной и письменной речи об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значение времени.</w:t>
      </w:r>
    </w:p>
    <w:p w:rsidR="00C378F4" w:rsidRDefault="00705FBE">
      <w:pPr>
        <w:widowControl w:val="0"/>
        <w:spacing w:before="32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ОЦИОКУЛЬТУРНЫЕ ЗНАНИЯ И УМЕНИЯ</w:t>
      </w:r>
    </w:p>
    <w:p w:rsidR="00C378F4" w:rsidRDefault="00705FBE">
      <w:pPr>
        <w:widowControl w:val="0"/>
        <w:spacing w:before="226" w:after="0" w:line="336" w:lineRule="auto"/>
        <w:ind w:left="420" w:right="432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владеть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элементами речевого поведенческого этикета, принятыми в англоязычной среде, в некоторых ситуациях общения (приветствие, прощание, знакомство, выражение  благодарности,  извинение,  поздравление с днём рождения, Новым годом, Рождест</w:t>
      </w:r>
      <w:r>
        <w:rPr>
          <w:rFonts w:ascii="Times New Roman" w:eastAsia="Times New Roman" w:hAnsi="Times New Roman" w:cs="Times New Roman"/>
          <w:color w:val="000000"/>
          <w:sz w:val="24"/>
        </w:rPr>
        <w:t>вом);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знать названия родной страны и страны/стран изучаемого языка;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знать некоторых литературных персонажей;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знать небольшие произведения детского фольклора (рифмовки, песни);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кратко представлять  свою  страну  на  иностранном  языке в рамках и</w:t>
      </w:r>
      <w:r>
        <w:rPr>
          <w:rFonts w:ascii="Times New Roman" w:eastAsia="Times New Roman" w:hAnsi="Times New Roman" w:cs="Times New Roman"/>
          <w:color w:val="000000"/>
          <w:sz w:val="24"/>
        </w:rPr>
        <w:t>зучаемой тематики.</w:t>
      </w:r>
      <w:proofErr w:type="gramEnd"/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4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92" w:line="374" w:lineRule="auto"/>
        <w:ind w:right="1195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19"/>
        </w:rPr>
        <w:t>ТЕМАТИЧЕСКОЕ ПЛАНИРО</w:t>
      </w:r>
      <w:r>
        <w:rPr>
          <w:rFonts w:ascii="Times New Roman" w:eastAsia="Times New Roman" w:hAnsi="Times New Roman" w:cs="Times New Roman"/>
          <w:b/>
          <w:color w:val="000000"/>
          <w:sz w:val="19"/>
        </w:rPr>
        <w:lastRenderedPageBreak/>
        <w:t xml:space="preserve">ВАНИЕ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18"/>
        </w:rPr>
        <w:t>2 КЛАСС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510"/>
        <w:gridCol w:w="1390"/>
        <w:gridCol w:w="648"/>
        <w:gridCol w:w="1296"/>
        <w:gridCol w:w="1333"/>
        <w:gridCol w:w="4388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2589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№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</w:t>
            </w:r>
            <w:proofErr w:type="spellEnd"/>
          </w:p>
        </w:tc>
        <w:tc>
          <w:tcPr>
            <w:tcW w:w="2589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Наименование разделов и тем программы</w:t>
            </w:r>
          </w:p>
        </w:tc>
        <w:tc>
          <w:tcPr>
            <w:tcW w:w="776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Количество часов</w:t>
            </w:r>
          </w:p>
        </w:tc>
        <w:tc>
          <w:tcPr>
            <w:tcW w:w="2589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Электронные (цифровые) образовательные ресурсы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2589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всего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контрольные работы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практические работы</w:t>
            </w: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6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 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Мир моего «я»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1.1.</w:t>
            </w: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Приветствие, знакомство.</w:t>
            </w: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302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1.2.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Моя семья.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302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1.3.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Мой день рождения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302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1.4.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Моя любимая еда. 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517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25</w:t>
            </w:r>
          </w:p>
        </w:tc>
        <w:tc>
          <w:tcPr>
            <w:tcW w:w="776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 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Мир моих увлечений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2.1.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Любимый цвет, игрушка.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02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2.2.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Любимые занятия.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02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2.3.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Мой питомец.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302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10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2.4.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Выходной день.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302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1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517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20</w:t>
            </w:r>
          </w:p>
        </w:tc>
        <w:tc>
          <w:tcPr>
            <w:tcW w:w="776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 3.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Мир вокруг меня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3.1.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Моя школа.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02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1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3.2.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8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</w:rPr>
              <w:t>Мои друзья.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02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1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3.3.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Моя малая родина (город, село).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02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1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517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15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Раздел 4.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Родная страна и страны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изучаемого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язык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4.1.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Названия родной страны и страны/стран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изуча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языка, их столиц.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302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1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</w:tbl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938"/>
        <w:gridCol w:w="1567"/>
        <w:gridCol w:w="932"/>
        <w:gridCol w:w="870"/>
        <w:gridCol w:w="870"/>
        <w:gridCol w:w="4388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648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4.2.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Произведения детского фольклора. Литературные персонажи детских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кни</w:t>
            </w:r>
            <w:proofErr w:type="spellEnd"/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02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1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4.3.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Праздники родной страны и страны/стран изучаемого языка (Новый год, Рождество).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02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1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517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разделу: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8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517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ОБЩЕЕ КОЛИЧЕСТВО ЧАСОВ ПО ПРОГРАММЕ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68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705FBE">
      <w:pPr>
        <w:widowControl w:val="0"/>
        <w:spacing w:before="188" w:after="94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</w:rPr>
        <w:t>3 КЛАСС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623"/>
        <w:gridCol w:w="1455"/>
        <w:gridCol w:w="753"/>
        <w:gridCol w:w="1300"/>
        <w:gridCol w:w="1334"/>
        <w:gridCol w:w="4100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2589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№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</w:t>
            </w:r>
            <w:proofErr w:type="spellEnd"/>
          </w:p>
        </w:tc>
        <w:tc>
          <w:tcPr>
            <w:tcW w:w="2589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Наименование разделов и тем программы</w:t>
            </w:r>
          </w:p>
        </w:tc>
        <w:tc>
          <w:tcPr>
            <w:tcW w:w="776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Количество часов</w:t>
            </w:r>
          </w:p>
        </w:tc>
        <w:tc>
          <w:tcPr>
            <w:tcW w:w="2589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Электронные (цифровые) образовательные ресурсы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2589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всего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контрольные работы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практические работы</w:t>
            </w: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 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</w:rPr>
              <w:t>Мир моего «я»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1.1.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Моя семья.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1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1.2.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Мой день рождения.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1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1.3.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Моя любимая еда.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20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1.4.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Мой день (распорядок дня).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2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517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14</w:t>
            </w:r>
          </w:p>
        </w:tc>
        <w:tc>
          <w:tcPr>
            <w:tcW w:w="776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 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Мир моих увлечений.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2.1.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Любимая игрушка, игра.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2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2.2.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Мой питомец.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2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2.3.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Любимые занятия.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2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2.4.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Любимая сказка.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2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2.5.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Выходной день.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2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2.6.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Каникулы.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2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517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20</w:t>
            </w:r>
          </w:p>
        </w:tc>
        <w:tc>
          <w:tcPr>
            <w:tcW w:w="776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Раздел 3.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Мир вокруг меня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</w:rPr>
              <w:t>.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3.1.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Моя комната (квартира, дом). 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2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</w:tbl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595"/>
        <w:gridCol w:w="1594"/>
        <w:gridCol w:w="1594"/>
        <w:gridCol w:w="1594"/>
        <w:gridCol w:w="1594"/>
        <w:gridCol w:w="1594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C378F4">
      <w:pPr>
        <w:widowControl w:val="0"/>
        <w:spacing w:after="0" w:line="528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016"/>
        <w:gridCol w:w="1639"/>
        <w:gridCol w:w="1012"/>
        <w:gridCol w:w="953"/>
        <w:gridCol w:w="845"/>
        <w:gridCol w:w="4100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3.2.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Моя школа.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2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3.3.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8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</w:rPr>
              <w:t>Мои друзья.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30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3.4.</w:t>
            </w: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Моя малая родина (город,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</w:rPr>
              <w:t>село).</w:t>
            </w: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3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3.5.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Дикие и домашние животные.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3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3.6.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Погода. Времена года (месяцы)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3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517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20</w:t>
            </w:r>
          </w:p>
        </w:tc>
        <w:tc>
          <w:tcPr>
            <w:tcW w:w="776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Раздел 4.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Родная страна и страны изучаемого языка.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4.1.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Россия и страна/страны изучаемого языка. Их столицы,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достопримеч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тельности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и интересные факты.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3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4.2.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Произведения детского фольклора.</w:t>
            </w:r>
          </w:p>
          <w:p w:rsidR="00C378F4" w:rsidRDefault="00705FBE">
            <w:pPr>
              <w:widowControl w:val="0"/>
              <w:spacing w:before="2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Литературные персонажи детских книг.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3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4.3.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Праздники родной страны и страны/стран изучаемого языка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273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3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517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14</w:t>
            </w:r>
          </w:p>
        </w:tc>
        <w:tc>
          <w:tcPr>
            <w:tcW w:w="776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517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ОБЩЕЕ КОЛИЧЕСТВО ЧАСОВ ПО ПРОГРАММЕ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68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7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705FBE">
      <w:pPr>
        <w:widowControl w:val="0"/>
        <w:spacing w:before="188" w:after="94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</w:rPr>
        <w:t>4 КЛАСС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570"/>
        <w:gridCol w:w="1302"/>
        <w:gridCol w:w="647"/>
        <w:gridCol w:w="1211"/>
        <w:gridCol w:w="1246"/>
        <w:gridCol w:w="4589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2589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№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</w:t>
            </w:r>
            <w:proofErr w:type="spellEnd"/>
          </w:p>
        </w:tc>
        <w:tc>
          <w:tcPr>
            <w:tcW w:w="2589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Наименование разделов и тем программы</w:t>
            </w:r>
          </w:p>
        </w:tc>
        <w:tc>
          <w:tcPr>
            <w:tcW w:w="776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Количество часов</w:t>
            </w:r>
          </w:p>
        </w:tc>
        <w:tc>
          <w:tcPr>
            <w:tcW w:w="2589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Электронные (цифровые) образовательные ресурсы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2589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всего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контрольные работы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практические работы</w:t>
            </w: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 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Мир моего «я».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1.1.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Моя семья.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3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1.2.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Мой день рождения, подарки.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3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4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1.3.</w:t>
            </w: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Моя любимая еда.</w:t>
            </w: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4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3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1.4.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Мой день (распорядок дня, домашние обязанности).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40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517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12</w:t>
            </w:r>
          </w:p>
        </w:tc>
        <w:tc>
          <w:tcPr>
            <w:tcW w:w="776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15534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 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Мир моих увлечений.</w:t>
            </w:r>
          </w:p>
        </w:tc>
      </w:tr>
    </w:tbl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778"/>
        <w:gridCol w:w="2032"/>
        <w:gridCol w:w="773"/>
        <w:gridCol w:w="581"/>
        <w:gridCol w:w="581"/>
        <w:gridCol w:w="4820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2.1.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Любимая игрушка, игра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4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2.2.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Мой питомец.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4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2.3.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Любимые занятия. Занятия спортом.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4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2.4.</w:t>
            </w: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Любимая сказка/история/рассказ.</w:t>
            </w: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4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2.5.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8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</w:rPr>
              <w:t>Выходной день.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4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2.6.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Каникулы.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4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517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16</w:t>
            </w:r>
          </w:p>
        </w:tc>
        <w:tc>
          <w:tcPr>
            <w:tcW w:w="776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 3.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</w:rPr>
              <w:t>Мир вокруг меня.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3.1.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Моя комната (квартира, дом), предметы мебели и интерьера.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4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3.2.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Моя школа, любимые учебные предметы.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4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3.3.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Мои друзья, их внешность и черты характера.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4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3.4.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Моя малая родина (город, село).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50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3.5.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Путешествия.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5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3.6.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Дикие и домашние животные.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5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3.7.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Погода. Времена года (месяцы).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5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3.8.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Покупки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5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5178" w:type="dxa"/>
            <w:gridSpan w:val="2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25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15534" w:type="dxa"/>
            <w:gridSpan w:val="6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Раздел 4.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Родная страна и страны изучаемого языка.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4.1.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Россия и страна/страны изучаемого языка.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5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4.2.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Их столицы, основные достопримечательности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и интересные факты.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5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4.3.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Произведения детского фольклора.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6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5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</w:tbl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871"/>
        <w:gridCol w:w="1526"/>
        <w:gridCol w:w="865"/>
        <w:gridCol w:w="800"/>
        <w:gridCol w:w="683"/>
        <w:gridCol w:w="4820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4.4.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Литературные персонажи детских книг.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5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4.5.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Праздники родной страны и страны/стран изучаемого языка.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5" w:lineRule="auto"/>
              <w:ind w:left="72" w:right="345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https://obr.nd.ru/ </w:t>
            </w:r>
            <w:r>
              <w:rPr>
                <w:rFonts w:ascii="Cambria" w:eastAsia="Cambria" w:hAnsi="Cambria" w:cs="Cambria"/>
              </w:rPr>
              <w:br/>
            </w:r>
            <w:hyperlink r:id="rId5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https://uchi.ru/</w:t>
              </w:r>
            </w:hyperlink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517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15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5178" w:type="dxa"/>
            <w:gridSpan w:val="2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ОБЩЕЕ КОЛИЧЕСТВО ЧАСОВ ПО ПРОГРАММЕ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68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7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140" w:line="382" w:lineRule="auto"/>
        <w:ind w:right="662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ПОУРОЧНОЕ ПЛАНИРОВАНИЕ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 КЛАСС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888"/>
        <w:gridCol w:w="2632"/>
        <w:gridCol w:w="1065"/>
        <w:gridCol w:w="1753"/>
        <w:gridCol w:w="1806"/>
        <w:gridCol w:w="1421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5292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Виды,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контроля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764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Приветствие и знакомство. Знакомство со странами изучаемого языка.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Приветствие и знакомство. Буквы и звуки: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b,d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k,l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Выражение несогласия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Pr="00705FBE" w:rsidRDefault="00705FBE">
            <w:pPr>
              <w:widowControl w:val="0"/>
              <w:spacing w:before="98" w:after="0" w:line="262" w:lineRule="auto"/>
              <w:ind w:left="72" w:right="14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Этикет общения во время приветствия. 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Nice to meet you.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Буквы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звуки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Tt</w:t>
            </w:r>
            <w:proofErr w:type="spellEnd"/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, Ss, </w:t>
            </w:r>
            <w:proofErr w:type="spellStart"/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Gg</w:t>
            </w:r>
            <w:proofErr w:type="spellEnd"/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Yy</w:t>
            </w:r>
            <w:proofErr w:type="spellEnd"/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Приветствие, сообщение основных сведений о себе. Согласные буквы и звуки: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Ff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Pp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Ww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Получение информации о собеседнике. Вопросительная  конструкция: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What’s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name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? Буквы и звуки: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Hh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Jj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Zz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Разучивание  песенки-приветствия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Hello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!»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Закрепление  и повторение лексики по теме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Согласные буквы и звуки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Rr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Особенности употребления в речи английских имён и фамилий.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Этикет общения при встрече и прощании: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Bye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Good-bye. Bye-bye. See you.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Гласная буква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Оо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Песенка – прощание. Гласная буква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Uu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Лексика. Правила чтения. Закрепление материала по теме: «Знакомство»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Сочетание  букв ее. Знакомство, употребляя слово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Meet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…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Домашние животные. Использование фразы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see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 Неопределённый артикль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английском языке.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0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 картинки с изображением животных. Английский  алфавит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403"/>
        <w:gridCol w:w="2844"/>
        <w:gridCol w:w="1370"/>
        <w:gridCol w:w="1316"/>
        <w:gridCol w:w="1316"/>
        <w:gridCol w:w="1316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Вопросительная конструкция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How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Сочетаниебукв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sh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Гласная буква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особенностями её чтения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Соединительный  союз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его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использование в предложениях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однородными членами.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Сочетаниебукв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Выражение согласия и несогласия, используя слова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yes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Сочетание букв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C378F4" w:rsidRDefault="00705FBE">
            <w:pPr>
              <w:widowControl w:val="0"/>
              <w:spacing w:before="72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Использование вопросительной конструкции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Where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?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Повторение и закрепление пройденного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Размер  предметов с использованием лексических единиц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big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small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Построение  предложений с однородными членами с помощью союза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and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Сочетание букв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Глагол-связки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форме 3-го лица единственного числа.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Личное местоимение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Название  предмета и его характеристика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Сказочные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герои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опросительная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конструкция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What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? Сочетание букв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ar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Отрицательная конструкция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isn’t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Сочетание букв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qu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Выражение  согласия/несогласия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диалоге-расспросе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 использованием вопросительной структуры: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Isit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…?(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Yes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not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Вопросительная конструкция: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What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?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Празднование Нового года. Формат диалогической речи.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и закрепление пройденного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Семья. Личные местоимения. Глагол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(1 лицо)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0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Члены семьи, их характеристики. Личные местоимения. Лексика.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393"/>
        <w:gridCol w:w="2893"/>
        <w:gridCol w:w="1361"/>
        <w:gridCol w:w="1306"/>
        <w:gridCol w:w="1306"/>
        <w:gridCol w:w="1306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Люди, животные, предметы вокруг меня. Лексика. Личные местоимения.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Любимые животные и друзья.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Специальные  вопросы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What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?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isit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? и ответы на них.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и закрепление пройденного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Неопределенный  артикль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Чтение буквы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открытом слоге; дифтонг [əυ]. Структура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see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значении «понятно»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Объединение  слов по ассоциации. Логические  связи в ряду слов.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Использование личных местоимений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she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знакомство с новыми словами,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содержа-щими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звук 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ju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:],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Местоимение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 структура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see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и закрепление пройденного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Полная и краткая форма глаголов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C378F4" w:rsidRDefault="00705FBE">
            <w:pPr>
              <w:widowControl w:val="0"/>
              <w:spacing w:before="70" w:after="0" w:line="27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Диалог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".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Структура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«Where are/is you (we, he, she) from?».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Глагол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во мн.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Откуда мы/ты/они?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Where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Буквосочеание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[ð], личное местоимение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they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Отрицательная форма предложения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71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естонахождение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людей и предметов, сказочные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персонажи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вопросы с глаголом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во множественном числе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Сказочные персонажи учебника, их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характеристики. Закрепление пройденного материала.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 гласных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Yy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открытом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слоге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емантизация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новых слов с опорой на зрительный ряд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4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Местонахождение людей, животных, предметов, сказочных персонажей; их характеристики. Лексика.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361"/>
        <w:gridCol w:w="3072"/>
        <w:gridCol w:w="1328"/>
        <w:gridCol w:w="1268"/>
        <w:gridCol w:w="1268"/>
        <w:gridCol w:w="1268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и закрепление пройденного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 с иным возможным чтением буквосочетания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 новые слова, содержащие звук [и]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  слов с одинаковыми гласными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буквами в I и II типах слога. Числительные 1—12.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Pr="00705FBE" w:rsidRDefault="00705FBE">
            <w:pPr>
              <w:widowControl w:val="0"/>
              <w:spacing w:before="100" w:after="0" w:line="240" w:lineRule="auto"/>
              <w:ind w:left="7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Структура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How old are you?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52.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Ассоциативные связи между словами.</w:t>
            </w:r>
          </w:p>
          <w:p w:rsidR="00C378F4" w:rsidRDefault="00705FBE">
            <w:pPr>
              <w:widowControl w:val="0"/>
              <w:spacing w:before="70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и использование в речи формы глагола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формы личных местоимений в общем падеже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Формы глагола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формы личных местоимений в общем падеже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Местоположение людей, животных, предметов.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Местонахождение людей и их возраст. Правила чтения.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836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8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Множественное число имен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существительных; зависимость звучания окончания множественного числа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существительных от предшествующих звуков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Названия  животных во множественном числе, разучивание рифмовки.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Обозначение множественности. Глагол быть. Названия  животных во множественном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числе. Буквосочетание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звук [ɜ: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]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 со структурой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like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836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  с названиями фруктов.</w:t>
            </w:r>
          </w:p>
          <w:p w:rsidR="00C378F4" w:rsidRDefault="00705FBE">
            <w:pPr>
              <w:widowControl w:val="0"/>
              <w:spacing w:before="70" w:after="0" w:line="262" w:lineRule="auto"/>
              <w:ind w:left="72" w:right="288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Структура 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like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речи; чтение  слов,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словосочетаний и фразы с глаголом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like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C378F4" w:rsidRDefault="00705FBE">
            <w:pPr>
              <w:widowControl w:val="0"/>
              <w:spacing w:before="70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Предлоги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under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Определенный артикль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the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480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Подборка  подписи к рисункам из трех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предложенных; местоположение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собственных предметов школьного обихода. Названия профессий и занятий людей.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405"/>
        <w:gridCol w:w="2789"/>
        <w:gridCol w:w="1397"/>
        <w:gridCol w:w="1362"/>
        <w:gridCol w:w="1306"/>
        <w:gridCol w:w="1306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Местоположение объектов. Профессии. Закрепление пройденного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Профессии людей. Буквосочетания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ow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C378F4" w:rsidRDefault="00705FBE">
            <w:pPr>
              <w:widowControl w:val="0"/>
              <w:spacing w:before="70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Варианты произношения определенного артикля в зависимости от первой буквы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следующего слова в синтагматическом ряду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Английский алфавит; ответы на вопросы по картинке и по тексту; вычленение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специфической информации из текста.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Жизнь на ферме. Обозначение и выражение времени.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Обозначение и выражение времени.</w:t>
            </w:r>
          </w:p>
          <w:p w:rsidR="00C378F4" w:rsidRDefault="00705FBE">
            <w:pPr>
              <w:widowControl w:val="0"/>
              <w:spacing w:before="70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Буквосочетание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Завершение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предложений  формами глагола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Что мы любим делать. Знакомство  с новыми глаголами: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run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jump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ride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swim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help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play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употребление их в речи.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Закрепление и повторение грамматического материала за курс 2 класса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352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52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705FBE">
      <w:pPr>
        <w:widowControl w:val="0"/>
        <w:spacing w:before="218" w:after="14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3 КЛАСС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766"/>
        <w:gridCol w:w="2899"/>
        <w:gridCol w:w="968"/>
        <w:gridCol w:w="1752"/>
        <w:gridCol w:w="1806"/>
        <w:gridCol w:w="1374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5292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Виды,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контроля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764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Алфавит. Указательные местоимения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Указательные местоимения множественного числа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Английские имена. Притяжательные местоимения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 меня есть…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пряжение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глагола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have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пряжение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глагола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have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Буквосочетание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ng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Обозначение времени суток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7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день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595"/>
        <w:gridCol w:w="1594"/>
        <w:gridCol w:w="1594"/>
        <w:gridCol w:w="1594"/>
        <w:gridCol w:w="1594"/>
        <w:gridCol w:w="1594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C378F4">
      <w:pPr>
        <w:widowControl w:val="0"/>
        <w:spacing w:after="0" w:line="478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401"/>
        <w:gridCol w:w="2842"/>
        <w:gridCol w:w="1371"/>
        <w:gridCol w:w="1317"/>
        <w:gridCol w:w="1317"/>
        <w:gridCol w:w="1317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закрепление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закрепление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Сравнение личных и притяжательных местоимений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Глаголы в 3 л.ед.ч. настоящего времени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Обозначение времени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Обозначение времени. Буквосочетание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ea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Что я делаю хорошо. Употребление слова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well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Употребление в речи слова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very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Я могу… Использование модального глагола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can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Различие конструкций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like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притяжательные местоимения. Повторение и закрепление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Различие конструкций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like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притяжательные местоимения. Повторение и закрепление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Буквосочетание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ow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Спряжение глагола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настоящем времени.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Предлоги места и направления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Цвета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Pr="00705FBE" w:rsidRDefault="00705FBE">
            <w:pPr>
              <w:widowControl w:val="0"/>
              <w:spacing w:before="100" w:after="0" w:line="240" w:lineRule="auto"/>
              <w:ind w:left="7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Структура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What color is/are…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Буквосочетание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gh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Отрицательные формы глагола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can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Характеристика людей, животных и предметов. Прилагательные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thik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fat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закрепление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закрепление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0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Буквосочетание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all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Прилагательные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tall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high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322"/>
        <w:gridCol w:w="3305"/>
        <w:gridCol w:w="1284"/>
        <w:gridCol w:w="1218"/>
        <w:gridCol w:w="1218"/>
        <w:gridCol w:w="1218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людей, животных и предметов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людей, животных и предметов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Предлог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with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Количественные числительные от 13 до 20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29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Числительные. Вопросительные предложения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Глагол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вопросительных предложениях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36.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Специальный вопрос с глаголом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can</w:t>
            </w:r>
            <w:proofErr w:type="spellEnd"/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Pr="00705FBE" w:rsidRDefault="00705FBE">
            <w:pPr>
              <w:widowControl w:val="0"/>
              <w:spacing w:before="98" w:after="0" w:line="240" w:lineRule="auto"/>
              <w:ind w:left="7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"Tom and Meg Brown and their farm"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закрепление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закрепление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Happy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Birthday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Омонимичные формы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its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it's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Буквосочетания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Предлоги места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Обращение на английском. Спряжение глагола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say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настоящем времени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Pr="00705FBE" w:rsidRDefault="00705FBE">
            <w:pPr>
              <w:widowControl w:val="0"/>
              <w:spacing w:before="98" w:after="0" w:line="262" w:lineRule="auto"/>
              <w:ind w:left="72"/>
              <w:rPr>
                <w:lang w:val="en-US"/>
              </w:rPr>
            </w:pP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"Roy and his toys".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глагола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to have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Отрицательные предложения с глаголом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have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Дни недели. Распорядок дня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закрепление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закрепление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Профессии. Суффиксы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or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Pr="00705FBE" w:rsidRDefault="00705FBE">
            <w:pPr>
              <w:widowControl w:val="0"/>
              <w:spacing w:before="98" w:after="0" w:line="262" w:lineRule="auto"/>
              <w:ind w:left="72" w:right="14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Профессии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: What's your job?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Буквосочетания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ire, </w:t>
            </w:r>
            <w:proofErr w:type="spellStart"/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iar</w:t>
            </w:r>
            <w:proofErr w:type="spellEnd"/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iant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Самочувствие: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What's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matter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?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перед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y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0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Общие вопросы, вспомогательные глаголы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does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245"/>
        <w:gridCol w:w="3626"/>
        <w:gridCol w:w="1250"/>
        <w:gridCol w:w="1200"/>
        <w:gridCol w:w="1122"/>
        <w:gridCol w:w="1122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Sport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life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Семантика местоимения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английском и русском языках.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закрепление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закрепление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Животные. Правила чтения буквы с. Глагол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go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Альтернативные вопросы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does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62" w:lineRule="auto"/>
              <w:ind w:left="72" w:right="115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Императив. Отрицательная форма императива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Дикие и домашние животные. Страны и континенты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58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Степень выражения симпатии, дифференциация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love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like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Дни недели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Времена года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Закрепление и обобщение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Закрепление и обобщение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Итоговая диагностическая работа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Анализ итоговой работы. Развитие навыков говорения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Итоговое обобщение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352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62" w:lineRule="auto"/>
              <w:ind w:left="72" w:right="144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52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705FBE">
      <w:pPr>
        <w:widowControl w:val="0"/>
        <w:spacing w:before="218" w:after="14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4 КЛАСС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321"/>
        <w:gridCol w:w="1679"/>
        <w:gridCol w:w="1410"/>
        <w:gridCol w:w="1759"/>
        <w:gridCol w:w="1806"/>
        <w:gridCol w:w="1590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5292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Виды,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контроля</w:t>
            </w: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764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Введение лексики по теме «Джон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Баркер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его семья»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Pr="00705FBE" w:rsidRDefault="00705FBE">
            <w:pPr>
              <w:widowControl w:val="0"/>
              <w:spacing w:before="98" w:after="0" w:line="240" w:lineRule="auto"/>
              <w:ind w:left="7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текстом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"Meet John and his family"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7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Постановка вопросов в настоящем времени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378"/>
        <w:gridCol w:w="2974"/>
        <w:gridCol w:w="1346"/>
        <w:gridCol w:w="1289"/>
        <w:gridCol w:w="1289"/>
        <w:gridCol w:w="1289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Практика постановки вопросов и ответов на них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Практика устной речи и чтения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family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"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Вопросы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Who? What? When? Where?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Why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?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Ежедневные занятия людей. Введение новой лексики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Притяжательные местоимения.</w:t>
            </w:r>
          </w:p>
          <w:p w:rsidR="00C378F4" w:rsidRDefault="00705FBE">
            <w:pPr>
              <w:widowControl w:val="0"/>
              <w:spacing w:before="7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Притяжательный падеж существительных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9.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Семья Джона. Множественное число существительных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Ежедневные занятия людей. Закрепление изученного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материала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Словарный диктант №1. Обобщение и закрепление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 «Мое семейное древо»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Введение лексики по теме «Мой день»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Настоящее продолженное время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Введение новой лексики. Практика устной речи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Отрицания в настоящем продолженном времени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Вопросы в настоящем продолженном времени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Словарный диктант №2. Обобщение и закрепление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 «Мой день»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Введение лексики на тему "Дом"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Our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house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 Что где находится. Введение новой лексики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Комнаты. Личные местоимения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Введение лексики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теме «Мебель»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Типичное английское жилище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0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Вопрос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How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many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?" Описание дома или квартиры. Введение новой лексики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445"/>
        <w:gridCol w:w="2585"/>
        <w:gridCol w:w="1419"/>
        <w:gridCol w:w="1372"/>
        <w:gridCol w:w="1372"/>
        <w:gridCol w:w="1372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Баркеров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Повторение пройденного материала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Словарный диктант №3. Обобщение и закрепление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 «Моя комната»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классной комнаты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Введение новой лексики на тему "Школа"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Pr="00705FBE" w:rsidRDefault="00705FBE">
            <w:pPr>
              <w:widowControl w:val="0"/>
              <w:spacing w:before="100" w:after="0" w:line="240" w:lineRule="auto"/>
              <w:ind w:left="7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Конструкция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there is/there are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Pr="00705FBE" w:rsidRDefault="00705FBE">
            <w:pPr>
              <w:widowControl w:val="0"/>
              <w:spacing w:before="100" w:after="0" w:line="240" w:lineRule="auto"/>
              <w:ind w:left="7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Конструкция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there is/there are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Школьная столовая. Введение новой лексики по теме "Еда"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Отрицания в конструкции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there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there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are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Вопросительная форма конструкции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there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there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are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Вопросительная форма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конструкции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there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there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 вопросительными словами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Конструкция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there is/there are.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Закрепление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Введение новой лексики (глаголы)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Английские школы. Повторение материала на тему "Школа"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Словарный диктант №4. Обобщение и закрепление 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 «Классная комната моей мечты»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Команды и вежливые просьбы в английском языке. Введение новой лексики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44.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62" w:lineRule="auto"/>
              <w:ind w:left="72" w:right="100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Закрепление лексики на тему "Еда". Конверсия 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Конструкция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Would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you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like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…"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Степени сравнения прилагательных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Ведение новой лексики по теме «Еда»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по теме «Еда»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Словарный диктант №5. Обобщение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изученного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7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 «Наши любимые блюда»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579"/>
        <w:gridCol w:w="2329"/>
        <w:gridCol w:w="1459"/>
        <w:gridCol w:w="1430"/>
        <w:gridCol w:w="1384"/>
        <w:gridCol w:w="1384"/>
      </w:tblGrid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Прошедшее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время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глагола</w:t>
            </w: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to be (was, were).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Введение новой лексики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Отрицания с глаголами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were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Степени сравнения прилагательных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good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bad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Введение лексики по теме «Погода»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Сравнительная и превосходная степени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сравнения прилагательных с использованием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more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most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Страны и столицы. Вопросы с глаголами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were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/>
            </w:pPr>
            <w:r w:rsidRPr="00705F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What's the weather like today?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Введение новой лексики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по теме "Погода"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Словарный диктант №6. Обобщение и закрепление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пройденного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Мое любимое время года»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Прошедшее время правильных глаголов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Отрицания и вопросы в прошедшем времени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Введение лексики по теме «Мой выходной». Будущее время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Введение конструкции «Собираться что-то делать»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по теме «Выходные». Работа с текстом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Jane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comes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Moscow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"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Словарный диктант №7. Обобщение и закрепление пройденного материала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 «Выходные моей семьи»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  <w:tr w:rsidR="00C378F4">
        <w:tblPrEx>
          <w:tblCellMar>
            <w:top w:w="0" w:type="dxa"/>
            <w:bottom w:w="0" w:type="dxa"/>
          </w:tblCellMar>
        </w:tblPrEx>
        <w:trPr>
          <w:trHeight w:val="808"/>
        </w:trPr>
        <w:tc>
          <w:tcPr>
            <w:tcW w:w="352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62" w:lineRule="auto"/>
              <w:ind w:left="72" w:right="144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705FBE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528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8F4" w:rsidRDefault="00C378F4">
            <w:pPr>
              <w:rPr>
                <w:rFonts w:ascii="Calibri" w:eastAsia="Calibri" w:hAnsi="Calibri" w:cs="Calibri"/>
              </w:rPr>
            </w:pPr>
          </w:p>
        </w:tc>
      </w:tr>
    </w:tbl>
    <w:p w:rsidR="00C378F4" w:rsidRDefault="00C378F4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C378F4" w:rsidRDefault="00705FBE">
      <w:pPr>
        <w:widowControl w:val="0"/>
        <w:spacing w:before="346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ОБЯЗАТЕЛЬНЫЕ УЧЕБНЫЕ МАТЕРИАЛЫ ДЛЯ УЧЕНИКА</w:t>
      </w:r>
    </w:p>
    <w:p w:rsidR="00C378F4" w:rsidRDefault="00705FBE">
      <w:pPr>
        <w:widowControl w:val="0"/>
        <w:spacing w:before="262" w:after="0" w:line="300" w:lineRule="auto"/>
        <w:ind w:right="115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2 КЛАСС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Михеева.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Rainbow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Английский язык. 2 класс. Лексико-грамматический практикум; Афанасьева, Михеева.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Rainbow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Английский язык. 2 класс. Учебник. В 2 ч.</w:t>
      </w:r>
    </w:p>
    <w:p w:rsidR="00C378F4" w:rsidRDefault="00705FBE">
      <w:pPr>
        <w:widowControl w:val="0"/>
        <w:spacing w:before="262" w:after="0" w:line="302" w:lineRule="auto"/>
        <w:ind w:right="201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3 КЛАСС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Афанасьева, Михеева.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Rainbow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Английский язык. 3 класс. Учебник. В 2 ч.</w:t>
      </w:r>
    </w:p>
    <w:p w:rsidR="00C378F4" w:rsidRDefault="00705FBE">
      <w:pPr>
        <w:widowControl w:val="0"/>
        <w:spacing w:before="72" w:after="0" w:line="271" w:lineRule="auto"/>
        <w:ind w:right="100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Афанасьева, Михеева.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Rainbow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Английский язык. 3 класс. Рабочая тетрадь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Афанасьева, Михеева.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Rainbow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Английский язык. 3 класс. Лексико-грамматический практикум</w:t>
      </w:r>
    </w:p>
    <w:p w:rsidR="00C378F4" w:rsidRDefault="00705FBE">
      <w:pPr>
        <w:widowControl w:val="0"/>
        <w:spacing w:before="262" w:after="0" w:line="298" w:lineRule="auto"/>
        <w:ind w:right="100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4 КЛАСС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Афанасьева, Михеева.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Rainbow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Английский язык. 4 класс. Учебн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ик в 2частях Афанасьева, Михеева.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Rainbow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Английский язык. 4 класс. Рабочая тетрадь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Афанасьева, Михеева.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Rainbow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Английский язык. 4 класс. Лексико-грамматический практикум</w:t>
      </w:r>
    </w:p>
    <w:p w:rsidR="00C378F4" w:rsidRDefault="00705FBE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МЕТОДИЧЕСКИЕ МАТЕРИАЛЫ ДЛЯ УЧИТЕЛЯ</w:t>
      </w:r>
    </w:p>
    <w:p w:rsidR="00C378F4" w:rsidRDefault="00705FBE">
      <w:pPr>
        <w:widowControl w:val="0"/>
        <w:spacing w:before="262" w:after="0" w:line="302" w:lineRule="auto"/>
        <w:ind w:right="50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2 КЛАСС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Английский язык. 2–4 </w:t>
      </w:r>
      <w:r>
        <w:rPr>
          <w:rFonts w:ascii="Times New Roman" w:eastAsia="Times New Roman" w:hAnsi="Times New Roman" w:cs="Times New Roman"/>
          <w:color w:val="000000"/>
          <w:sz w:val="24"/>
        </w:rPr>
        <w:t>классы. Методическое пособие</w:t>
      </w:r>
    </w:p>
    <w:p w:rsidR="00C378F4" w:rsidRDefault="00705FBE">
      <w:pPr>
        <w:widowControl w:val="0"/>
        <w:spacing w:before="598" w:after="0" w:line="302" w:lineRule="auto"/>
        <w:ind w:right="50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3 КЛАСС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Английский язык. 2–4 классы. Методическое пособие</w:t>
      </w:r>
    </w:p>
    <w:p w:rsidR="00C378F4" w:rsidRDefault="00705FBE">
      <w:pPr>
        <w:widowControl w:val="0"/>
        <w:spacing w:before="598" w:after="0" w:line="302" w:lineRule="auto"/>
        <w:ind w:right="50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4 КЛАСС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Английский язык. 2–4 классы. Методическое пособие</w:t>
      </w:r>
    </w:p>
    <w:p w:rsidR="00C378F4" w:rsidRDefault="00705FBE">
      <w:pPr>
        <w:widowControl w:val="0"/>
        <w:spacing w:before="600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ЦИФРОВЫЕ ОБРАЗОВАТЕЛЬНЫЕ РЕСУРСЫ И РЕСУРСЫ СЕТИ ИНТЕРНЕТ</w:t>
      </w:r>
    </w:p>
    <w:p w:rsidR="00C378F4" w:rsidRDefault="00705FBE">
      <w:pPr>
        <w:widowControl w:val="0"/>
        <w:spacing w:before="262" w:after="0" w:line="300" w:lineRule="auto"/>
        <w:ind w:right="892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2 КЛАСС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https://obr.nd.ru/ </w:t>
      </w:r>
      <w:r>
        <w:rPr>
          <w:rFonts w:ascii="Cambria" w:eastAsia="Cambria" w:hAnsi="Cambria" w:cs="Cambria"/>
        </w:rPr>
        <w:br/>
      </w:r>
      <w:hyperlink r:id="rId60">
        <w:r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https://uchi.ru/</w:t>
        </w:r>
      </w:hyperlink>
    </w:p>
    <w:p w:rsidR="00C378F4" w:rsidRDefault="00705FBE">
      <w:pPr>
        <w:widowControl w:val="0"/>
        <w:spacing w:before="262" w:after="0" w:line="300" w:lineRule="auto"/>
        <w:ind w:right="892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3 КЛАСС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https://obr.nd.ru/ </w:t>
      </w:r>
      <w:r>
        <w:rPr>
          <w:rFonts w:ascii="Cambria" w:eastAsia="Cambria" w:hAnsi="Cambria" w:cs="Cambria"/>
        </w:rPr>
        <w:br/>
      </w:r>
      <w:hyperlink r:id="rId61">
        <w:r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https://uchi.ru/</w:t>
        </w:r>
      </w:hyperlink>
    </w:p>
    <w:p w:rsidR="00C378F4" w:rsidRDefault="00705FBE">
      <w:pPr>
        <w:widowControl w:val="0"/>
        <w:spacing w:before="262" w:after="0" w:line="300" w:lineRule="auto"/>
        <w:ind w:right="892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4 КЛАСС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https://obr.nd.ru/ </w:t>
      </w:r>
      <w:r>
        <w:rPr>
          <w:rFonts w:ascii="Cambria" w:eastAsia="Cambria" w:hAnsi="Cambria" w:cs="Cambria"/>
        </w:rPr>
        <w:br/>
      </w:r>
      <w:hyperlink r:id="rId62">
        <w:r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https://uchi.ru/</w:t>
        </w:r>
      </w:hyperlink>
    </w:p>
    <w:p w:rsidR="00C378F4" w:rsidRDefault="00C378F4">
      <w:pPr>
        <w:rPr>
          <w:rFonts w:ascii="Cambria" w:eastAsia="Cambria" w:hAnsi="Cambria" w:cs="Cambria"/>
        </w:rPr>
      </w:pPr>
    </w:p>
    <w:p w:rsidR="00C378F4" w:rsidRDefault="00C378F4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C378F4" w:rsidRDefault="00705FBE">
      <w:pPr>
        <w:widowControl w:val="0"/>
        <w:spacing w:after="0" w:line="408" w:lineRule="auto"/>
        <w:ind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МАТЕРИАЛЬНО-ТЕХНИЧЕСКОЕ ОБЕСПЕЧЕНИЕ ОБРАЗОВАТЕЛЬНОГО ПРОЦЕССА УЧЕБНОЕ ОБОРУДОВАНИЕ </w:t>
      </w:r>
      <w:r>
        <w:rPr>
          <w:rFonts w:ascii="Cambria" w:eastAsia="Cambria" w:hAnsi="Cambria" w:cs="Cambria"/>
        </w:rPr>
        <w:br/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ОБОРУДОВАНИЕ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ДЛЯ ПРОВЕДЕНИЯ ПРАКТИЧЕСКИХ РАБОТ</w:t>
      </w:r>
    </w:p>
    <w:p w:rsidR="00C378F4" w:rsidRDefault="00C378F4">
      <w:pPr>
        <w:rPr>
          <w:rFonts w:ascii="Cambria" w:eastAsia="Cambria" w:hAnsi="Cambria" w:cs="Cambria"/>
        </w:rPr>
      </w:pPr>
    </w:p>
    <w:sectPr w:rsidR="00C37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78F4"/>
    <w:rsid w:val="00705FBE"/>
    <w:rsid w:val="00C3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F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chi.ru/" TargetMode="External"/><Relationship Id="rId18" Type="http://schemas.openxmlformats.org/officeDocument/2006/relationships/hyperlink" Target="https://uchi.ru/" TargetMode="External"/><Relationship Id="rId26" Type="http://schemas.openxmlformats.org/officeDocument/2006/relationships/hyperlink" Target="https://uchi.ru/" TargetMode="External"/><Relationship Id="rId39" Type="http://schemas.openxmlformats.org/officeDocument/2006/relationships/hyperlink" Target="https://uchi.ru/" TargetMode="External"/><Relationship Id="rId21" Type="http://schemas.openxmlformats.org/officeDocument/2006/relationships/hyperlink" Target="https://uchi.ru/" TargetMode="External"/><Relationship Id="rId34" Type="http://schemas.openxmlformats.org/officeDocument/2006/relationships/hyperlink" Target="https://uchi.ru/" TargetMode="External"/><Relationship Id="rId42" Type="http://schemas.openxmlformats.org/officeDocument/2006/relationships/hyperlink" Target="https://uchi.ru/" TargetMode="External"/><Relationship Id="rId47" Type="http://schemas.openxmlformats.org/officeDocument/2006/relationships/hyperlink" Target="https://uchi.ru/" TargetMode="External"/><Relationship Id="rId50" Type="http://schemas.openxmlformats.org/officeDocument/2006/relationships/hyperlink" Target="https://uchi.ru/" TargetMode="External"/><Relationship Id="rId55" Type="http://schemas.openxmlformats.org/officeDocument/2006/relationships/hyperlink" Target="https://uchi.ru/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uchi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chi.ru/" TargetMode="External"/><Relationship Id="rId20" Type="http://schemas.openxmlformats.org/officeDocument/2006/relationships/hyperlink" Target="https://uchi.ru/" TargetMode="External"/><Relationship Id="rId29" Type="http://schemas.openxmlformats.org/officeDocument/2006/relationships/hyperlink" Target="https://uchi.ru/" TargetMode="External"/><Relationship Id="rId41" Type="http://schemas.openxmlformats.org/officeDocument/2006/relationships/hyperlink" Target="https://uchi.ru/" TargetMode="External"/><Relationship Id="rId54" Type="http://schemas.openxmlformats.org/officeDocument/2006/relationships/hyperlink" Target="https://uchi.ru/" TargetMode="External"/><Relationship Id="rId62" Type="http://schemas.openxmlformats.org/officeDocument/2006/relationships/hyperlink" Target="https://uchi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uchi.ru/" TargetMode="External"/><Relationship Id="rId11" Type="http://schemas.openxmlformats.org/officeDocument/2006/relationships/hyperlink" Target="https://uchi.ru/" TargetMode="External"/><Relationship Id="rId24" Type="http://schemas.openxmlformats.org/officeDocument/2006/relationships/hyperlink" Target="https://uchi.ru/" TargetMode="External"/><Relationship Id="rId32" Type="http://schemas.openxmlformats.org/officeDocument/2006/relationships/hyperlink" Target="https://uchi.ru/" TargetMode="External"/><Relationship Id="rId37" Type="http://schemas.openxmlformats.org/officeDocument/2006/relationships/hyperlink" Target="https://uchi.ru/" TargetMode="External"/><Relationship Id="rId40" Type="http://schemas.openxmlformats.org/officeDocument/2006/relationships/hyperlink" Target="https://uchi.ru/" TargetMode="External"/><Relationship Id="rId45" Type="http://schemas.openxmlformats.org/officeDocument/2006/relationships/hyperlink" Target="https://uchi.ru/" TargetMode="External"/><Relationship Id="rId53" Type="http://schemas.openxmlformats.org/officeDocument/2006/relationships/hyperlink" Target="https://uchi.ru/" TargetMode="External"/><Relationship Id="rId58" Type="http://schemas.openxmlformats.org/officeDocument/2006/relationships/hyperlink" Target="https://uchi.ru/" TargetMode="External"/><Relationship Id="rId5" Type="http://schemas.openxmlformats.org/officeDocument/2006/relationships/hyperlink" Target="https://uchi.ru/" TargetMode="External"/><Relationship Id="rId15" Type="http://schemas.openxmlformats.org/officeDocument/2006/relationships/hyperlink" Target="https://uchi.ru/" TargetMode="External"/><Relationship Id="rId23" Type="http://schemas.openxmlformats.org/officeDocument/2006/relationships/hyperlink" Target="https://uchi.ru/" TargetMode="External"/><Relationship Id="rId28" Type="http://schemas.openxmlformats.org/officeDocument/2006/relationships/hyperlink" Target="https://uchi.ru/" TargetMode="External"/><Relationship Id="rId36" Type="http://schemas.openxmlformats.org/officeDocument/2006/relationships/hyperlink" Target="https://uchi.ru/" TargetMode="External"/><Relationship Id="rId49" Type="http://schemas.openxmlformats.org/officeDocument/2006/relationships/hyperlink" Target="https://uchi.ru/" TargetMode="External"/><Relationship Id="rId57" Type="http://schemas.openxmlformats.org/officeDocument/2006/relationships/hyperlink" Target="https://uchi.ru/" TargetMode="External"/><Relationship Id="rId61" Type="http://schemas.openxmlformats.org/officeDocument/2006/relationships/hyperlink" Target="https://uchi.ru/" TargetMode="External"/><Relationship Id="rId10" Type="http://schemas.openxmlformats.org/officeDocument/2006/relationships/hyperlink" Target="https://uchi.ru/" TargetMode="External"/><Relationship Id="rId19" Type="http://schemas.openxmlformats.org/officeDocument/2006/relationships/hyperlink" Target="https://uchi.ru/" TargetMode="External"/><Relationship Id="rId31" Type="http://schemas.openxmlformats.org/officeDocument/2006/relationships/hyperlink" Target="https://uchi.ru/" TargetMode="External"/><Relationship Id="rId44" Type="http://schemas.openxmlformats.org/officeDocument/2006/relationships/hyperlink" Target="https://uchi.ru/" TargetMode="External"/><Relationship Id="rId52" Type="http://schemas.openxmlformats.org/officeDocument/2006/relationships/hyperlink" Target="https://uchi.ru/" TargetMode="External"/><Relationship Id="rId60" Type="http://schemas.openxmlformats.org/officeDocument/2006/relationships/hyperlink" Target="https://uchi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uchi.ru/" TargetMode="External"/><Relationship Id="rId14" Type="http://schemas.openxmlformats.org/officeDocument/2006/relationships/hyperlink" Target="https://uchi.ru/" TargetMode="External"/><Relationship Id="rId22" Type="http://schemas.openxmlformats.org/officeDocument/2006/relationships/hyperlink" Target="https://uchi.ru/" TargetMode="External"/><Relationship Id="rId27" Type="http://schemas.openxmlformats.org/officeDocument/2006/relationships/hyperlink" Target="https://uchi.ru/" TargetMode="External"/><Relationship Id="rId30" Type="http://schemas.openxmlformats.org/officeDocument/2006/relationships/hyperlink" Target="https://uchi.ru/" TargetMode="External"/><Relationship Id="rId35" Type="http://schemas.openxmlformats.org/officeDocument/2006/relationships/hyperlink" Target="https://uchi.ru/" TargetMode="External"/><Relationship Id="rId43" Type="http://schemas.openxmlformats.org/officeDocument/2006/relationships/hyperlink" Target="https://uchi.ru/" TargetMode="External"/><Relationship Id="rId48" Type="http://schemas.openxmlformats.org/officeDocument/2006/relationships/hyperlink" Target="https://uchi.ru/" TargetMode="External"/><Relationship Id="rId56" Type="http://schemas.openxmlformats.org/officeDocument/2006/relationships/hyperlink" Target="https://uchi.ru/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uchi.ru/" TargetMode="External"/><Relationship Id="rId51" Type="http://schemas.openxmlformats.org/officeDocument/2006/relationships/hyperlink" Target="https://uchi.ru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uchi.ru/" TargetMode="External"/><Relationship Id="rId17" Type="http://schemas.openxmlformats.org/officeDocument/2006/relationships/hyperlink" Target="https://uchi.ru/" TargetMode="External"/><Relationship Id="rId25" Type="http://schemas.openxmlformats.org/officeDocument/2006/relationships/hyperlink" Target="https://uchi.ru/" TargetMode="External"/><Relationship Id="rId33" Type="http://schemas.openxmlformats.org/officeDocument/2006/relationships/hyperlink" Target="https://uchi.ru/" TargetMode="External"/><Relationship Id="rId38" Type="http://schemas.openxmlformats.org/officeDocument/2006/relationships/hyperlink" Target="https://uchi.ru/" TargetMode="External"/><Relationship Id="rId46" Type="http://schemas.openxmlformats.org/officeDocument/2006/relationships/hyperlink" Target="https://uchi.ru/" TargetMode="External"/><Relationship Id="rId59" Type="http://schemas.openxmlformats.org/officeDocument/2006/relationships/hyperlink" Target="https://uch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56</Pages>
  <Words>12149</Words>
  <Characters>69255</Characters>
  <Application>Microsoft Office Word</Application>
  <DocSecurity>0</DocSecurity>
  <Lines>577</Lines>
  <Paragraphs>162</Paragraphs>
  <ScaleCrop>false</ScaleCrop>
  <Company/>
  <LinksUpToDate>false</LinksUpToDate>
  <CharactersWithSpaces>81242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gadina</cp:lastModifiedBy>
  <cp:revision>2</cp:revision>
  <dcterms:created xsi:type="dcterms:W3CDTF">2022-12-15T15:12:00Z</dcterms:created>
  <dcterms:modified xsi:type="dcterms:W3CDTF">2022-12-15T15:16:00Z</dcterms:modified>
</cp:coreProperties>
</file>